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2E" w:rsidRDefault="00DC3B2E" w:rsidP="000909CA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60F6F" wp14:editId="6B1AF741">
                <wp:simplePos x="0" y="0"/>
                <wp:positionH relativeFrom="column">
                  <wp:posOffset>4819650</wp:posOffset>
                </wp:positionH>
                <wp:positionV relativeFrom="paragraph">
                  <wp:posOffset>-266065</wp:posOffset>
                </wp:positionV>
                <wp:extent cx="1797050" cy="304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DC3B2E" w:rsidRDefault="005A7465" w:rsidP="00DC3B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師生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  <w:t>產業實務研習</w:t>
                            </w:r>
                            <w:r w:rsidR="00DC3B2E"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0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-20.95pt;width:14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">
                <v:stroke dashstyle="1 1" endcap="round"/>
                <v:textbox>
                  <w:txbxContent>
                    <w:p w:rsidR="00251283" w:rsidRPr="00DC3B2E" w:rsidRDefault="005A7465" w:rsidP="00DC3B2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師生</w:t>
                      </w:r>
                      <w: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  <w:t>產業實務研習</w:t>
                      </w:r>
                      <w:r w:rsidR="00DC3B2E"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0909CA" w:rsidRPr="006730BE" w:rsidRDefault="00DC3B2E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 w:rsidRPr="00DC3B2E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108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="005A7465" w:rsidRPr="005A7465">
        <w:rPr>
          <w:rFonts w:ascii="Times New Roman" w:eastAsia="標楷體" w:hAnsi="Times New Roman" w:hint="eastAsia"/>
          <w:b/>
          <w:bCs/>
          <w:sz w:val="40"/>
          <w:szCs w:val="40"/>
        </w:rPr>
        <w:t>師生產業實務研習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:rsidR="000909CA" w:rsidRPr="00DC3B2E" w:rsidRDefault="00B53D0D" w:rsidP="000909CA">
      <w:pPr>
        <w:ind w:left="540"/>
        <w:jc w:val="right"/>
        <w:rPr>
          <w:rFonts w:ascii="Times New Roman" w:eastAsia="標楷體" w:hAnsi="Times New Roman"/>
          <w:szCs w:val="20"/>
        </w:rPr>
      </w:pPr>
      <w:r w:rsidRPr="00DC3B2E">
        <w:rPr>
          <w:rFonts w:ascii="Times New Roman" w:eastAsia="標楷體" w:hAnsi="Times New Roman"/>
          <w:szCs w:val="20"/>
        </w:rPr>
        <w:t>申請</w:t>
      </w:r>
      <w:r w:rsidR="000909CA" w:rsidRPr="00DC3B2E">
        <w:rPr>
          <w:rFonts w:ascii="Times New Roman" w:eastAsia="標楷體" w:hAnsi="Times New Roman"/>
          <w:szCs w:val="20"/>
        </w:rPr>
        <w:t>日期：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年</w:t>
      </w:r>
      <w:r w:rsidR="002B5E29" w:rsidRPr="00DC3B2E">
        <w:rPr>
          <w:rFonts w:ascii="Times New Roman" w:eastAsia="標楷體" w:hAnsi="Times New Roman"/>
          <w:szCs w:val="20"/>
        </w:rPr>
        <w:t xml:space="preserve">  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月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2B5E29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日</w:t>
      </w:r>
    </w:p>
    <w:tbl>
      <w:tblPr>
        <w:tblW w:w="4861" w:type="pct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4"/>
        <w:gridCol w:w="935"/>
        <w:gridCol w:w="884"/>
        <w:gridCol w:w="376"/>
        <w:gridCol w:w="1382"/>
        <w:gridCol w:w="2321"/>
        <w:gridCol w:w="2865"/>
      </w:tblGrid>
      <w:tr w:rsidR="00ED7BA3" w:rsidRPr="00ED7BA3" w:rsidTr="005A7465">
        <w:trPr>
          <w:trHeight w:val="556"/>
        </w:trPr>
        <w:tc>
          <w:tcPr>
            <w:tcW w:w="113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5A746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</w:t>
            </w:r>
            <w:r w:rsidR="000909CA" w:rsidRPr="00ED7BA3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3869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ED7BA3" w:rsidRDefault="000909CA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C3B2E" w:rsidRPr="00ED7BA3" w:rsidTr="005A7465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5A746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計畫目標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5D4" w:rsidRPr="00ED7BA3" w:rsidRDefault="003D35D4" w:rsidP="005A7465">
            <w:pPr>
              <w:pStyle w:val="a8"/>
              <w:adjustRightInd w:val="0"/>
              <w:snapToGrid w:val="0"/>
              <w:ind w:leftChars="0"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BA3" w:rsidRPr="00ED7BA3" w:rsidTr="005A7465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DC3B2E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申請教師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5A7465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A768B3">
        <w:trPr>
          <w:trHeight w:val="548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7465" w:rsidRPr="00ED7BA3" w:rsidTr="00A768B3">
        <w:trPr>
          <w:trHeight w:val="420"/>
        </w:trPr>
        <w:tc>
          <w:tcPr>
            <w:tcW w:w="669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學生團隊</w:t>
            </w:r>
            <w:r w:rsidRPr="00ED7BA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個團隊至少需有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位以上學生參與，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7BA3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bookmarkStart w:id="0" w:name="_GoBack"/>
        <w:bookmarkEnd w:id="0"/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7465" w:rsidRPr="00ED7BA3" w:rsidTr="005A7465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465" w:rsidRPr="00ED7BA3" w:rsidRDefault="005A7465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4B48C1" w:rsidTr="005A7465">
        <w:trPr>
          <w:cantSplit/>
          <w:trHeight w:val="596"/>
        </w:trPr>
        <w:tc>
          <w:tcPr>
            <w:tcW w:w="1131" w:type="pct"/>
            <w:gridSpan w:val="2"/>
            <w:tcBorders>
              <w:top w:val="single" w:sz="12" w:space="0" w:color="auto"/>
              <w:left w:val="single" w:sz="18" w:space="0" w:color="auto"/>
              <w:bottom w:val="single" w:sz="24" w:space="0" w:color="C00000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ED7BA3">
              <w:rPr>
                <w:rFonts w:ascii="Times New Roman" w:eastAsia="標楷體" w:hAnsi="Times New Roman"/>
                <w:sz w:val="28"/>
              </w:rPr>
              <w:t>申請教師簽章</w:t>
            </w:r>
          </w:p>
        </w:tc>
        <w:tc>
          <w:tcPr>
            <w:tcW w:w="3869" w:type="pct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C00000"/>
              <w:right w:val="single" w:sz="18" w:space="0" w:color="auto"/>
            </w:tcBorders>
            <w:shd w:val="clear" w:color="auto" w:fill="auto"/>
            <w:vAlign w:val="center"/>
          </w:tcPr>
          <w:p w:rsidR="00ED7BA3" w:rsidRDefault="00ED7BA3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B48C1" w:rsidRDefault="004B48C1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B48C1" w:rsidRPr="00ED7BA3" w:rsidRDefault="004B48C1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ED7BA3" w:rsidRPr="00ED7BA3" w:rsidTr="005A746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 w:val="restart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審核結果</w:t>
            </w:r>
          </w:p>
        </w:tc>
        <w:tc>
          <w:tcPr>
            <w:tcW w:w="437" w:type="pct"/>
            <w:tcBorders>
              <w:top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ED7BA3" w:rsidRPr="00ED7BA3" w:rsidTr="005A746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修正後通過；說明：</w:t>
            </w:r>
          </w:p>
        </w:tc>
      </w:tr>
      <w:tr w:rsidR="00ED7BA3" w:rsidRPr="00ED7BA3" w:rsidTr="005A746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不通過；原因：</w:t>
            </w:r>
          </w:p>
        </w:tc>
      </w:tr>
      <w:tr w:rsidR="00ED7BA3" w:rsidRPr="00ED7BA3" w:rsidTr="005A746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9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承辦人員核章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5A746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9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68B3">
              <w:rPr>
                <w:rFonts w:ascii="Times New Roman" w:eastAsia="標楷體" w:hAnsi="Times New Roman"/>
                <w:szCs w:val="24"/>
              </w:rPr>
              <w:t>承辦單位主管核章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A768B3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C3B2E" w:rsidRDefault="00DC3B2E" w:rsidP="00DC3B2E">
      <w:pPr>
        <w:jc w:val="right"/>
        <w:rPr>
          <w:rFonts w:ascii="新細明體" w:hAnsi="新細明體"/>
          <w:sz w:val="20"/>
        </w:rPr>
      </w:pPr>
      <w:r>
        <w:rPr>
          <w:rFonts w:ascii="新細明體" w:hAnsi="新細明體" w:hint="eastAsia"/>
          <w:sz w:val="20"/>
        </w:rPr>
        <w:t>【</w:t>
      </w:r>
      <w:r w:rsidRPr="007F359D">
        <w:rPr>
          <w:rFonts w:ascii="新細明體" w:hAnsi="新細明體" w:hint="eastAsia"/>
          <w:b/>
          <w:color w:val="FF0000"/>
          <w:sz w:val="20"/>
        </w:rPr>
        <w:t>紅框欄位</w:t>
      </w:r>
      <w:r w:rsidRPr="007F359D">
        <w:rPr>
          <w:rFonts w:ascii="新細明體" w:hAnsi="新細明體" w:hint="eastAsia"/>
          <w:sz w:val="20"/>
        </w:rPr>
        <w:t>由教學資源中心審核填寫</w:t>
      </w:r>
      <w:r>
        <w:rPr>
          <w:rFonts w:ascii="新細明體" w:hAnsi="新細明體" w:hint="eastAsia"/>
          <w:sz w:val="20"/>
        </w:rPr>
        <w:t>】</w:t>
      </w:r>
    </w:p>
    <w:p w:rsidR="008D2F90" w:rsidRDefault="008D2F90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>
        <w:rPr>
          <w:rFonts w:ascii="Times New Roman" w:eastAsia="標楷體" w:hAnsi="Times New Roman" w:hint="eastAsia"/>
          <w:noProof/>
          <w:sz w:val="28"/>
        </w:rPr>
        <w:lastRenderedPageBreak/>
        <w:t>產業實務研習廠商資訊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8D2F90" w:rsidRPr="00735233" w:rsidTr="008D2F90">
        <w:trPr>
          <w:jc w:val="center"/>
        </w:trPr>
        <w:tc>
          <w:tcPr>
            <w:tcW w:w="3486" w:type="dxa"/>
            <w:shd w:val="clear" w:color="auto" w:fill="AEAAAA" w:themeFill="background2" w:themeFillShade="BF"/>
          </w:tcPr>
          <w:p w:rsidR="008D2F90" w:rsidRPr="008D2F90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D2F90">
              <w:rPr>
                <w:rFonts w:ascii="標楷體" w:eastAsia="標楷體" w:hAnsi="標楷體" w:hint="eastAsia"/>
              </w:rPr>
              <w:t>廠商名稱</w:t>
            </w:r>
          </w:p>
        </w:tc>
        <w:tc>
          <w:tcPr>
            <w:tcW w:w="3485" w:type="dxa"/>
            <w:shd w:val="clear" w:color="auto" w:fill="AEAAAA" w:themeFill="background2" w:themeFillShade="BF"/>
          </w:tcPr>
          <w:p w:rsidR="008D2F90" w:rsidRPr="008D2F90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D2F90">
              <w:rPr>
                <w:rFonts w:ascii="標楷體" w:eastAsia="標楷體" w:hAnsi="標楷體" w:hint="eastAsia"/>
              </w:rPr>
              <w:t>廠商介紹說明</w:t>
            </w:r>
          </w:p>
        </w:tc>
        <w:tc>
          <w:tcPr>
            <w:tcW w:w="3485" w:type="dxa"/>
            <w:shd w:val="clear" w:color="auto" w:fill="AEAAAA" w:themeFill="background2" w:themeFillShade="BF"/>
          </w:tcPr>
          <w:p w:rsidR="008D2F90" w:rsidRPr="008D2F90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D2F90">
              <w:rPr>
                <w:rFonts w:ascii="標楷體" w:eastAsia="標楷體" w:hAnsi="標楷體" w:hint="eastAsia"/>
              </w:rPr>
              <w:t>計畫執行內容說明</w:t>
            </w:r>
          </w:p>
        </w:tc>
      </w:tr>
      <w:tr w:rsidR="008D2F90" w:rsidTr="008D2F90">
        <w:trPr>
          <w:jc w:val="center"/>
        </w:trPr>
        <w:tc>
          <w:tcPr>
            <w:tcW w:w="3486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8D2F90" w:rsidTr="008D2F90">
        <w:trPr>
          <w:jc w:val="center"/>
        </w:trPr>
        <w:tc>
          <w:tcPr>
            <w:tcW w:w="3486" w:type="dxa"/>
          </w:tcPr>
          <w:p w:rsid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8D2F90" w:rsidTr="008D2F90">
        <w:trPr>
          <w:jc w:val="center"/>
        </w:trPr>
        <w:tc>
          <w:tcPr>
            <w:tcW w:w="3486" w:type="dxa"/>
          </w:tcPr>
          <w:p w:rsid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</w:tbl>
    <w:p w:rsidR="008D2F90" w:rsidRPr="008D2F90" w:rsidRDefault="008D2F90" w:rsidP="008D2F90">
      <w:pPr>
        <w:jc w:val="both"/>
        <w:rPr>
          <w:rFonts w:ascii="Times New Roman" w:eastAsia="標楷體" w:hAnsi="Times New Roman"/>
          <w:noProof/>
          <w:sz w:val="28"/>
        </w:rPr>
      </w:pPr>
    </w:p>
    <w:p w:rsidR="008D2F90" w:rsidRDefault="008D2F90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>
        <w:rPr>
          <w:rFonts w:ascii="Times New Roman" w:eastAsia="標楷體" w:hAnsi="Times New Roman" w:hint="eastAsia"/>
          <w:noProof/>
          <w:sz w:val="28"/>
        </w:rPr>
        <w:t>產業研習內容規劃</w:t>
      </w:r>
      <w:r w:rsidRPr="008D2F90">
        <w:rPr>
          <w:rFonts w:ascii="Times New Roman" w:eastAsia="標楷體" w:hAnsi="Times New Roman" w:hint="eastAsia"/>
          <w:noProof/>
          <w:color w:val="0000FF"/>
        </w:rPr>
        <w:t>(</w:t>
      </w:r>
      <w:r w:rsidRPr="008D2F90">
        <w:rPr>
          <w:rFonts w:ascii="Times New Roman" w:eastAsia="標楷體" w:hAnsi="Times New Roman" w:hint="eastAsia"/>
          <w:noProof/>
          <w:color w:val="0000FF"/>
        </w:rPr>
        <w:t>每學期至少規劃</w:t>
      </w:r>
      <w:r w:rsidRPr="008D2F90">
        <w:rPr>
          <w:rFonts w:ascii="Times New Roman" w:eastAsia="標楷體" w:hAnsi="Times New Roman" w:hint="eastAsia"/>
          <w:noProof/>
          <w:color w:val="0000FF"/>
        </w:rPr>
        <w:t>3</w:t>
      </w:r>
      <w:r w:rsidRPr="008D2F90">
        <w:rPr>
          <w:rFonts w:ascii="Times New Roman" w:eastAsia="標楷體" w:hAnsi="Times New Roman" w:hint="eastAsia"/>
          <w:noProof/>
          <w:color w:val="0000FF"/>
        </w:rPr>
        <w:t>場</w:t>
      </w:r>
      <w:r>
        <w:rPr>
          <w:rFonts w:ascii="Times New Roman" w:eastAsia="標楷體" w:hAnsi="Times New Roman" w:hint="eastAsia"/>
          <w:noProof/>
          <w:color w:val="0000FF"/>
        </w:rPr>
        <w:t>，不限同一間產業。</w:t>
      </w:r>
      <w:r w:rsidRPr="008D2F90">
        <w:rPr>
          <w:rFonts w:ascii="Times New Roman" w:eastAsia="標楷體" w:hAnsi="Times New Roman" w:hint="eastAsia"/>
          <w:noProof/>
          <w:color w:val="0000FF"/>
        </w:rPr>
        <w:t>)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961"/>
        <w:gridCol w:w="2835"/>
      </w:tblGrid>
      <w:tr w:rsidR="008D2F90" w:rsidRPr="00735233" w:rsidTr="001F1E8D">
        <w:trPr>
          <w:trHeight w:val="562"/>
        </w:trPr>
        <w:tc>
          <w:tcPr>
            <w:tcW w:w="2694" w:type="dxa"/>
            <w:shd w:val="clear" w:color="auto" w:fill="B3B3B3"/>
            <w:vAlign w:val="center"/>
          </w:tcPr>
          <w:p w:rsidR="008D2F90" w:rsidRPr="00A30CB5" w:rsidRDefault="008D2F90" w:rsidP="00B6615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30CB5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4961" w:type="dxa"/>
            <w:shd w:val="clear" w:color="auto" w:fill="B3B3B3"/>
            <w:vAlign w:val="center"/>
          </w:tcPr>
          <w:p w:rsidR="008D2F90" w:rsidRPr="00A30CB5" w:rsidRDefault="008D2F90" w:rsidP="00B6615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30CB5">
              <w:rPr>
                <w:rFonts w:ascii="Times New Roman" w:eastAsia="標楷體" w:hAnsi="Times New Roman"/>
              </w:rPr>
              <w:t>研習課程內容</w:t>
            </w:r>
          </w:p>
        </w:tc>
        <w:tc>
          <w:tcPr>
            <w:tcW w:w="2835" w:type="dxa"/>
            <w:shd w:val="clear" w:color="auto" w:fill="B3B3B3"/>
            <w:vAlign w:val="center"/>
          </w:tcPr>
          <w:p w:rsidR="008D2F90" w:rsidRPr="00A30CB5" w:rsidRDefault="008D2F90" w:rsidP="00B6615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30CB5">
              <w:rPr>
                <w:rFonts w:ascii="Times New Roman" w:eastAsia="標楷體" w:hAnsi="Times New Roman"/>
              </w:rPr>
              <w:t>授課產業專家</w:t>
            </w:r>
          </w:p>
        </w:tc>
      </w:tr>
      <w:tr w:rsidR="008D2F90" w:rsidRPr="00EA0282" w:rsidTr="008D2F90">
        <w:trPr>
          <w:trHeight w:val="579"/>
        </w:trPr>
        <w:tc>
          <w:tcPr>
            <w:tcW w:w="2694" w:type="dxa"/>
            <w:vAlign w:val="center"/>
          </w:tcPr>
          <w:p w:rsidR="008D2F90" w:rsidRPr="00A30CB5" w:rsidRDefault="008D2F90" w:rsidP="00B6615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30CB5">
              <w:rPr>
                <w:rFonts w:ascii="Times New Roman" w:eastAsia="標楷體" w:hAnsi="Times New Roman"/>
              </w:rPr>
              <w:t>108</w:t>
            </w:r>
            <w:r w:rsidRPr="00A30CB5">
              <w:rPr>
                <w:rFonts w:ascii="Times New Roman" w:eastAsia="標楷體" w:hAnsi="Times New Roman"/>
              </w:rPr>
              <w:t>年</w:t>
            </w:r>
            <w:r w:rsidRPr="00A30CB5">
              <w:rPr>
                <w:rFonts w:ascii="Times New Roman" w:eastAsia="標楷體" w:hAnsi="Times New Roman"/>
              </w:rPr>
              <w:t>6</w:t>
            </w:r>
            <w:r w:rsidRPr="00A30CB5">
              <w:rPr>
                <w:rFonts w:ascii="Times New Roman" w:eastAsia="標楷體" w:hAnsi="Times New Roman"/>
              </w:rPr>
              <w:t>月</w:t>
            </w:r>
            <w:r w:rsidRPr="00A30CB5">
              <w:rPr>
                <w:rFonts w:ascii="Times New Roman" w:eastAsia="標楷體" w:hAnsi="Times New Roman"/>
              </w:rPr>
              <w:t>3</w:t>
            </w:r>
            <w:r w:rsidRPr="00A30CB5">
              <w:rPr>
                <w:rFonts w:ascii="Times New Roman" w:eastAsia="標楷體" w:hAnsi="Times New Roman"/>
              </w:rPr>
              <w:t>日</w:t>
            </w:r>
            <w:r w:rsidRPr="00A30CB5">
              <w:rPr>
                <w:rFonts w:ascii="Times New Roman" w:eastAsia="標楷體" w:hAnsi="Times New Roman"/>
              </w:rPr>
              <w:t>(</w:t>
            </w:r>
            <w:r w:rsidRPr="00A30CB5">
              <w:rPr>
                <w:rFonts w:ascii="Times New Roman" w:eastAsia="標楷體" w:hAnsi="Times New Roman"/>
              </w:rPr>
              <w:t>一</w:t>
            </w:r>
            <w:r w:rsidRPr="00A30CB5">
              <w:rPr>
                <w:rFonts w:ascii="Times New Roman" w:eastAsia="標楷體" w:hAnsi="Times New Roman"/>
              </w:rPr>
              <w:t>)</w:t>
            </w:r>
          </w:p>
          <w:p w:rsidR="008D2F90" w:rsidRPr="00A30CB5" w:rsidRDefault="008D2F90" w:rsidP="00B6615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30CB5">
              <w:rPr>
                <w:rFonts w:ascii="Times New Roman" w:eastAsia="標楷體" w:hAnsi="Times New Roman"/>
              </w:rPr>
              <w:t>09</w:t>
            </w:r>
            <w:r w:rsidRPr="00A30CB5">
              <w:rPr>
                <w:rFonts w:ascii="Times New Roman" w:eastAsia="標楷體" w:hAnsi="Times New Roman"/>
              </w:rPr>
              <w:t>：</w:t>
            </w:r>
            <w:r w:rsidRPr="00A30CB5">
              <w:rPr>
                <w:rFonts w:ascii="Times New Roman" w:eastAsia="標楷體" w:hAnsi="Times New Roman"/>
              </w:rPr>
              <w:t>00-16</w:t>
            </w:r>
            <w:r w:rsidRPr="00A30CB5">
              <w:rPr>
                <w:rFonts w:ascii="Times New Roman" w:eastAsia="標楷體" w:hAnsi="Times New Roman"/>
              </w:rPr>
              <w:t>：</w:t>
            </w:r>
            <w:r w:rsidRPr="00A30CB5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4961" w:type="dxa"/>
          </w:tcPr>
          <w:p w:rsidR="008D2F90" w:rsidRPr="00A30CB5" w:rsidRDefault="008D2F90" w:rsidP="00B6615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:rsidR="008D2F90" w:rsidRPr="00A30CB5" w:rsidRDefault="008D2F90" w:rsidP="00B6615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D2F90" w:rsidRPr="00EA0282" w:rsidTr="008D2F90">
        <w:trPr>
          <w:trHeight w:val="82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D2F90" w:rsidRPr="00A30CB5" w:rsidRDefault="008D2F90" w:rsidP="00B6615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8D2F90" w:rsidRPr="00A30CB5" w:rsidRDefault="008D2F90" w:rsidP="00B6615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D2F90" w:rsidRPr="00A30CB5" w:rsidRDefault="008D2F90" w:rsidP="00B6615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D2F90" w:rsidRPr="00EA0282" w:rsidTr="008D2F90">
        <w:trPr>
          <w:trHeight w:val="849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D2F90" w:rsidRPr="00EA0282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D2F90" w:rsidRPr="00EA0282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D2F90" w:rsidRPr="00EA0282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8D2F90" w:rsidRDefault="008D2F90" w:rsidP="008D2F90">
      <w:pPr>
        <w:jc w:val="both"/>
        <w:rPr>
          <w:rFonts w:ascii="Times New Roman" w:eastAsia="標楷體" w:hAnsi="Times New Roman"/>
          <w:noProof/>
          <w:sz w:val="28"/>
        </w:rPr>
      </w:pPr>
    </w:p>
    <w:p w:rsidR="008D2F90" w:rsidRPr="008D2F90" w:rsidRDefault="008D2F90" w:rsidP="008D2F90">
      <w:pPr>
        <w:jc w:val="both"/>
        <w:rPr>
          <w:rFonts w:ascii="Times New Roman" w:eastAsia="標楷體" w:hAnsi="Times New Roman"/>
          <w:noProof/>
          <w:sz w:val="28"/>
        </w:rPr>
      </w:pPr>
    </w:p>
    <w:p w:rsidR="00795A7E" w:rsidRPr="00795A7E" w:rsidRDefault="00795A7E" w:rsidP="00795A7E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 w:rsidRPr="00795A7E">
        <w:rPr>
          <w:rFonts w:ascii="Times New Roman" w:eastAsia="標楷體" w:hAnsi="Times New Roman" w:hint="eastAsia"/>
          <w:noProof/>
          <w:sz w:val="28"/>
        </w:rPr>
        <w:t>預期成效</w:t>
      </w: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參與學生人數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pStyle w:val="a8"/>
        <w:ind w:leftChars="0" w:left="390"/>
        <w:jc w:val="both"/>
        <w:rPr>
          <w:rFonts w:ascii="Times New Roman" w:eastAsia="標楷體" w:hAnsi="Times New Roman" w:hint="eastAsia"/>
          <w:noProof/>
        </w:rPr>
      </w:pP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研習之產業公司數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pStyle w:val="a8"/>
        <w:rPr>
          <w:rFonts w:ascii="Times New Roman" w:eastAsia="標楷體" w:hAnsi="Times New Roman" w:hint="eastAsia"/>
          <w:noProof/>
        </w:rPr>
      </w:pP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產業界回饋與建議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pStyle w:val="a8"/>
        <w:rPr>
          <w:rFonts w:ascii="Times New Roman" w:eastAsia="標楷體" w:hAnsi="Times New Roman" w:hint="eastAsia"/>
          <w:noProof/>
        </w:rPr>
      </w:pP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學生研習實作成果</w:t>
      </w:r>
      <w:r w:rsidRPr="00A30CB5">
        <w:rPr>
          <w:rFonts w:ascii="Times New Roman" w:eastAsia="標楷體" w:hAnsi="Times New Roman" w:hint="eastAsia"/>
          <w:noProof/>
        </w:rPr>
        <w:t>(</w:t>
      </w:r>
      <w:r w:rsidRPr="00A30CB5">
        <w:rPr>
          <w:rFonts w:ascii="Times New Roman" w:eastAsia="標楷體" w:hAnsi="Times New Roman" w:hint="eastAsia"/>
          <w:noProof/>
        </w:rPr>
        <w:t>實作作品、研習報告</w:t>
      </w:r>
      <w:r w:rsidRPr="00A30CB5">
        <w:rPr>
          <w:rFonts w:ascii="Times New Roman" w:eastAsia="標楷體" w:hAnsi="Times New Roman"/>
          <w:noProof/>
        </w:rPr>
        <w:t>…</w:t>
      </w:r>
      <w:r w:rsidRPr="00A30CB5">
        <w:rPr>
          <w:rFonts w:ascii="Times New Roman" w:eastAsia="標楷體" w:hAnsi="Times New Roman" w:hint="eastAsia"/>
          <w:noProof/>
        </w:rPr>
        <w:t>等</w:t>
      </w:r>
      <w:r w:rsidRPr="00A30CB5">
        <w:rPr>
          <w:rFonts w:ascii="Times New Roman" w:eastAsia="標楷體" w:hAnsi="Times New Roman" w:hint="eastAsia"/>
          <w:noProof/>
        </w:rPr>
        <w:t>)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jc w:val="both"/>
        <w:rPr>
          <w:rFonts w:ascii="Times New Roman" w:eastAsia="標楷體" w:hAnsi="Times New Roman" w:hint="eastAsia"/>
          <w:noProof/>
        </w:rPr>
      </w:pP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教師產業研習成果</w:t>
      </w:r>
      <w:r w:rsidRPr="00A30CB5">
        <w:rPr>
          <w:rFonts w:ascii="Times New Roman" w:eastAsia="標楷體" w:hAnsi="Times New Roman" w:hint="eastAsia"/>
          <w:noProof/>
        </w:rPr>
        <w:t>(</w:t>
      </w:r>
      <w:r w:rsidRPr="00A30CB5">
        <w:rPr>
          <w:rFonts w:ascii="Times New Roman" w:eastAsia="標楷體" w:hAnsi="Times New Roman" w:hint="eastAsia"/>
          <w:noProof/>
        </w:rPr>
        <w:t>產學合作案、技術實務交流成果</w:t>
      </w:r>
      <w:r w:rsidRPr="00A30CB5">
        <w:rPr>
          <w:rFonts w:ascii="Times New Roman" w:eastAsia="標楷體" w:hAnsi="Times New Roman"/>
          <w:noProof/>
        </w:rPr>
        <w:t>…</w:t>
      </w:r>
      <w:r w:rsidRPr="00A30CB5">
        <w:rPr>
          <w:rFonts w:ascii="Times New Roman" w:eastAsia="標楷體" w:hAnsi="Times New Roman" w:hint="eastAsia"/>
          <w:noProof/>
        </w:rPr>
        <w:t>等</w:t>
      </w:r>
      <w:r w:rsidRPr="00A30CB5">
        <w:rPr>
          <w:rFonts w:ascii="Times New Roman" w:eastAsia="標楷體" w:hAnsi="Times New Roman" w:hint="eastAsia"/>
          <w:noProof/>
        </w:rPr>
        <w:t>)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pStyle w:val="a8"/>
        <w:rPr>
          <w:rFonts w:ascii="Times New Roman" w:eastAsia="標楷體" w:hAnsi="Times New Roman" w:hint="eastAsia"/>
          <w:noProof/>
        </w:rPr>
      </w:pPr>
    </w:p>
    <w:p w:rsidR="00A30CB5" w:rsidRDefault="00A30CB5">
      <w:pPr>
        <w:rPr>
          <w:rFonts w:ascii="Times New Roman" w:eastAsia="標楷體" w:hAnsi="Times New Roman"/>
        </w:rPr>
      </w:pPr>
    </w:p>
    <w:p w:rsidR="001F1E8D" w:rsidRDefault="001F1E8D">
      <w:pPr>
        <w:rPr>
          <w:rFonts w:ascii="Times New Roman" w:eastAsia="標楷體" w:hAnsi="Times New Roman"/>
        </w:rPr>
      </w:pPr>
    </w:p>
    <w:p w:rsidR="001F1E8D" w:rsidRDefault="001F1E8D">
      <w:pPr>
        <w:rPr>
          <w:rFonts w:ascii="Times New Roman" w:eastAsia="標楷體" w:hAnsi="Times New Roman" w:hint="eastAsia"/>
        </w:rPr>
      </w:pPr>
    </w:p>
    <w:p w:rsidR="00A30CB5" w:rsidRDefault="00A30CB5">
      <w:pPr>
        <w:rPr>
          <w:rFonts w:ascii="Times New Roman" w:eastAsia="標楷體" w:hAnsi="Times New Roman" w:hint="eastAsia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653F45" w:rsidRDefault="00795A7E" w:rsidP="00795A7E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  <w:szCs w:val="26"/>
        </w:rPr>
      </w:pPr>
      <w:r w:rsidRPr="00795A7E">
        <w:rPr>
          <w:rFonts w:ascii="Times New Roman" w:eastAsia="標楷體" w:hAnsi="Times New Roman" w:hint="eastAsia"/>
          <w:sz w:val="28"/>
          <w:szCs w:val="26"/>
        </w:rPr>
        <w:lastRenderedPageBreak/>
        <w:t>產業實務研習</w:t>
      </w:r>
      <w:r>
        <w:rPr>
          <w:rFonts w:ascii="Times New Roman" w:eastAsia="標楷體" w:hAnsi="Times New Roman" w:hint="eastAsia"/>
          <w:sz w:val="28"/>
          <w:szCs w:val="26"/>
        </w:rPr>
        <w:t>經費預算表</w:t>
      </w:r>
    </w:p>
    <w:tbl>
      <w:tblPr>
        <w:tblW w:w="1060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1134"/>
        <w:gridCol w:w="1134"/>
        <w:gridCol w:w="1418"/>
        <w:gridCol w:w="5103"/>
      </w:tblGrid>
      <w:tr w:rsidR="00795A7E" w:rsidRPr="002D3E94" w:rsidTr="00905E07">
        <w:trPr>
          <w:trHeight w:val="370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5A7E" w:rsidRPr="00905E07" w:rsidRDefault="00795A7E" w:rsidP="00795A7E">
            <w:pPr>
              <w:rPr>
                <w:rFonts w:eastAsia="標楷體"/>
                <w:szCs w:val="24"/>
              </w:rPr>
            </w:pPr>
            <w:r w:rsidRPr="00905E07">
              <w:rPr>
                <w:rFonts w:eastAsia="標楷體" w:hAnsi="標楷體" w:hint="eastAsia"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5A7E" w:rsidRPr="00905E07" w:rsidRDefault="00795A7E" w:rsidP="00B6615D">
            <w:pPr>
              <w:jc w:val="center"/>
              <w:rPr>
                <w:rFonts w:eastAsia="標楷體"/>
                <w:szCs w:val="24"/>
              </w:rPr>
            </w:pPr>
            <w:r w:rsidRPr="00905E07">
              <w:rPr>
                <w:rFonts w:eastAsia="標楷體" w:hAnsi="標楷體" w:hint="eastAsia"/>
                <w:szCs w:val="24"/>
              </w:rPr>
              <w:t>單價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5A7E" w:rsidRPr="00905E07" w:rsidRDefault="00795A7E" w:rsidP="00B6615D">
            <w:pPr>
              <w:jc w:val="center"/>
              <w:rPr>
                <w:rFonts w:eastAsia="標楷體"/>
                <w:szCs w:val="24"/>
              </w:rPr>
            </w:pPr>
            <w:r w:rsidRPr="00905E07">
              <w:rPr>
                <w:rFonts w:eastAsia="標楷體" w:hAnsi="標楷體" w:hint="eastAsia"/>
                <w:szCs w:val="24"/>
              </w:rPr>
              <w:t>數量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5A7E" w:rsidRPr="00905E07" w:rsidRDefault="00795A7E" w:rsidP="00B6615D">
            <w:pPr>
              <w:jc w:val="center"/>
              <w:rPr>
                <w:rFonts w:eastAsia="標楷體"/>
                <w:szCs w:val="24"/>
              </w:rPr>
            </w:pPr>
            <w:r w:rsidRPr="00905E07">
              <w:rPr>
                <w:rFonts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795A7E" w:rsidRPr="00905E07" w:rsidRDefault="00795A7E" w:rsidP="00B6615D">
            <w:pPr>
              <w:jc w:val="center"/>
              <w:rPr>
                <w:rFonts w:eastAsia="標楷體"/>
                <w:szCs w:val="24"/>
              </w:rPr>
            </w:pPr>
            <w:r w:rsidRPr="00905E07">
              <w:rPr>
                <w:rFonts w:eastAsia="標楷體" w:hAnsi="標楷體" w:hint="eastAsia"/>
                <w:szCs w:val="24"/>
              </w:rPr>
              <w:t>說明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napToGrid w:val="0"/>
              <w:spacing w:line="280" w:lineRule="exact"/>
              <w:ind w:right="113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支付標準：校外人士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2,000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元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節，校內人士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1,000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元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節。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須另編列鐘點費所得之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1.91%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補充保費。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核銷時請檢附議程表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須敘明：日期、起迄時間、地點、演講主題、演講者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)+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核章。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核銷時請檢附</w:t>
            </w:r>
            <w:r w:rsidRPr="00905E07">
              <w:rPr>
                <w:rFonts w:ascii="Times New Roman" w:eastAsia="標楷體" w:hAnsi="Times New Roman" w:hint="eastAsia"/>
                <w:color w:val="000000"/>
                <w:szCs w:val="24"/>
              </w:rPr>
              <w:t>校外人士領款單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4.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905E07">
        <w:trPr>
          <w:trHeight w:val="37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二代補充保費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795A7E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szCs w:val="24"/>
              </w:rPr>
              <w:t>講座鐘點費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須額外編列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1.91%</w:t>
            </w:r>
            <w:r w:rsidRPr="00905E07">
              <w:rPr>
                <w:rFonts w:ascii="Times New Roman" w:eastAsia="標楷體" w:hAnsi="Times New Roman"/>
                <w:color w:val="000000"/>
                <w:szCs w:val="24"/>
              </w:rPr>
              <w:t>的補充保費。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szCs w:val="24"/>
              </w:rPr>
              <w:t>核銷時檢附承印廠商發票核實報支。</w:t>
            </w:r>
          </w:p>
          <w:p w:rsidR="00795A7E" w:rsidRPr="00905E07" w:rsidRDefault="00795A7E" w:rsidP="00B6615D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教材</w:t>
            </w:r>
            <w:r w:rsidR="00905E07" w:rsidRPr="00905E07">
              <w:rPr>
                <w:rFonts w:ascii="標楷體" w:eastAsia="標楷體" w:hAnsi="標楷體" w:hint="eastAsia"/>
                <w:szCs w:val="24"/>
              </w:rPr>
              <w:t>材料</w:t>
            </w:r>
            <w:r w:rsidRPr="00905E07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szCs w:val="24"/>
              </w:rPr>
              <w:t>執行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產業實務研習</w:t>
            </w:r>
            <w:r w:rsidRPr="00905E07">
              <w:rPr>
                <w:rFonts w:ascii="Times New Roman" w:eastAsia="標楷體" w:hAnsi="Times New Roman"/>
                <w:szCs w:val="24"/>
              </w:rPr>
              <w:t>使用之教材耗材費。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szCs w:val="24"/>
              </w:rPr>
              <w:t>教材耗材費之單價不得超過</w:t>
            </w:r>
            <w:r w:rsidRPr="00905E07">
              <w:rPr>
                <w:rFonts w:ascii="Times New Roman" w:eastAsia="標楷體" w:hAnsi="Times New Roman"/>
                <w:szCs w:val="24"/>
              </w:rPr>
              <w:t>10,000</w:t>
            </w:r>
            <w:r w:rsidRPr="00905E07">
              <w:rPr>
                <w:rFonts w:ascii="Times New Roman" w:eastAsia="標楷體" w:hAnsi="Times New Roman"/>
                <w:szCs w:val="24"/>
              </w:rPr>
              <w:t>元，單價超過</w:t>
            </w:r>
            <w:r w:rsidRPr="00905E07">
              <w:rPr>
                <w:rFonts w:ascii="Times New Roman" w:eastAsia="標楷體" w:hAnsi="Times New Roman"/>
                <w:szCs w:val="24"/>
              </w:rPr>
              <w:t>2,000</w:t>
            </w:r>
            <w:r w:rsidRPr="00905E07">
              <w:rPr>
                <w:rFonts w:ascii="Times New Roman" w:eastAsia="標楷體" w:hAnsi="Times New Roman"/>
                <w:szCs w:val="24"/>
              </w:rPr>
              <w:t>元之品項請檢附「非消耗品增加單」</w:t>
            </w:r>
            <w:r w:rsidRPr="00905E07">
              <w:rPr>
                <w:rFonts w:ascii="Times New Roman" w:eastAsia="標楷體" w:hAnsi="Times New Roman"/>
                <w:szCs w:val="24"/>
              </w:rPr>
              <w:t>)</w:t>
            </w:r>
            <w:r w:rsidRPr="00905E07">
              <w:rPr>
                <w:rFonts w:ascii="Times New Roman" w:eastAsia="標楷體" w:hAnsi="Times New Roman"/>
                <w:szCs w:val="24"/>
              </w:rPr>
              <w:t>；此經費項目需審核，通過審核後請於核銷時檢附發票及實品照片核實報支。</w:t>
            </w:r>
          </w:p>
          <w:p w:rsidR="00795A7E" w:rsidRPr="00905E07" w:rsidRDefault="00795A7E" w:rsidP="00B6615D">
            <w:pPr>
              <w:spacing w:line="28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3.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  <w:p w:rsidR="00795A7E" w:rsidRPr="00905E07" w:rsidRDefault="00795A7E" w:rsidP="00B6615D">
            <w:pPr>
              <w:spacing w:line="28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EX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：品名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/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用途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/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單價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/</w:t>
            </w: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數量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</w:t>
            </w:r>
            <w:r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檢附單據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核實報支。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限</w:t>
            </w:r>
            <w:r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執行</w:t>
            </w:r>
            <w:r w:rsidR="00905E07"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產業實務研習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所需</w:t>
            </w:r>
            <w:r w:rsidR="00905E07"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之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租車費。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核銷租賃遊覽車費用請檢附參加人員名單、行程表、租賃合約影本、司機資料、車籍資料。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4.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膳宿費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szCs w:val="24"/>
              </w:rPr>
              <w:t>支付標準：辦理</w:t>
            </w:r>
            <w:r w:rsidR="00905E07"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產業實務研習</w:t>
            </w:r>
            <w:r w:rsidRPr="00905E07">
              <w:rPr>
                <w:rFonts w:ascii="Times New Roman" w:eastAsia="標楷體" w:hAnsi="Times New Roman"/>
                <w:szCs w:val="24"/>
              </w:rPr>
              <w:t>餐點費用，以全日活動為例計算方式：午餐</w:t>
            </w:r>
            <w:r w:rsidRPr="00905E07">
              <w:rPr>
                <w:rFonts w:ascii="Times New Roman" w:eastAsia="標楷體" w:hAnsi="Times New Roman"/>
                <w:szCs w:val="24"/>
              </w:rPr>
              <w:t>80</w:t>
            </w:r>
            <w:r w:rsidRPr="00905E07">
              <w:rPr>
                <w:rFonts w:ascii="Times New Roman" w:eastAsia="標楷體" w:hAnsi="Times New Roman"/>
                <w:szCs w:val="24"/>
              </w:rPr>
              <w:t>元、茶點</w:t>
            </w:r>
            <w:r w:rsidRPr="00905E07">
              <w:rPr>
                <w:rFonts w:ascii="Times New Roman" w:eastAsia="標楷體" w:hAnsi="Times New Roman"/>
                <w:szCs w:val="24"/>
              </w:rPr>
              <w:t>40</w:t>
            </w:r>
            <w:r w:rsidRPr="00905E07">
              <w:rPr>
                <w:rFonts w:ascii="Times New Roman" w:eastAsia="標楷體" w:hAnsi="Times New Roman"/>
                <w:szCs w:val="24"/>
              </w:rPr>
              <w:t>元、晚餐</w:t>
            </w:r>
            <w:r w:rsidRPr="00905E07">
              <w:rPr>
                <w:rFonts w:ascii="Times New Roman" w:eastAsia="標楷體" w:hAnsi="Times New Roman"/>
                <w:szCs w:val="24"/>
              </w:rPr>
              <w:t>80</w:t>
            </w:r>
            <w:r w:rsidRPr="00905E07">
              <w:rPr>
                <w:rFonts w:ascii="Times New Roman" w:eastAsia="標楷體" w:hAnsi="Times New Roman"/>
                <w:szCs w:val="24"/>
              </w:rPr>
              <w:t>元，午餐須過</w:t>
            </w:r>
            <w:r w:rsidRPr="00905E07">
              <w:rPr>
                <w:rFonts w:ascii="Times New Roman" w:eastAsia="標楷體" w:hAnsi="Times New Roman"/>
                <w:szCs w:val="24"/>
              </w:rPr>
              <w:t>12:10</w:t>
            </w:r>
            <w:r w:rsidRPr="00905E07">
              <w:rPr>
                <w:rFonts w:ascii="Times New Roman" w:eastAsia="標楷體" w:hAnsi="Times New Roman"/>
                <w:szCs w:val="24"/>
              </w:rPr>
              <w:t>，晚餐須過</w:t>
            </w:r>
            <w:r w:rsidRPr="00905E07">
              <w:rPr>
                <w:rFonts w:ascii="Times New Roman" w:eastAsia="標楷體" w:hAnsi="Times New Roman"/>
                <w:szCs w:val="24"/>
              </w:rPr>
              <w:t>17:40</w:t>
            </w:r>
            <w:r w:rsidRPr="00905E07">
              <w:rPr>
                <w:rFonts w:ascii="Times New Roman" w:eastAsia="標楷體" w:hAnsi="Times New Roman"/>
                <w:szCs w:val="24"/>
              </w:rPr>
              <w:t>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szCs w:val="24"/>
              </w:rPr>
              <w:t>核銷餐費</w:t>
            </w:r>
            <w:r w:rsidRPr="00905E07">
              <w:rPr>
                <w:rFonts w:ascii="Times New Roman" w:eastAsia="標楷體" w:hAnsi="Times New Roman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szCs w:val="24"/>
              </w:rPr>
              <w:t>含茶敘</w:t>
            </w:r>
            <w:r w:rsidRPr="00905E07">
              <w:rPr>
                <w:rFonts w:ascii="Times New Roman" w:eastAsia="標楷體" w:hAnsi="Times New Roman"/>
                <w:szCs w:val="24"/>
              </w:rPr>
              <w:t>)</w:t>
            </w:r>
            <w:r w:rsidRPr="00905E07">
              <w:rPr>
                <w:rFonts w:ascii="Times New Roman" w:eastAsia="標楷體" w:hAnsi="Times New Roman"/>
                <w:szCs w:val="24"/>
              </w:rPr>
              <w:t>時，請檢附簽到表</w:t>
            </w:r>
            <w:r w:rsidRPr="00905E07">
              <w:rPr>
                <w:rFonts w:ascii="Times New Roman" w:eastAsia="標楷體" w:hAnsi="Times New Roman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szCs w:val="24"/>
              </w:rPr>
              <w:t>簽到表須敘明：活動名稱、日期與起訖時間</w:t>
            </w:r>
            <w:r w:rsidRPr="00905E07">
              <w:rPr>
                <w:rFonts w:ascii="Times New Roman" w:eastAsia="標楷體" w:hAnsi="Times New Roman"/>
                <w:szCs w:val="24"/>
              </w:rPr>
              <w:t>)+</w:t>
            </w:r>
            <w:r w:rsidRPr="00905E07">
              <w:rPr>
                <w:rFonts w:ascii="Times New Roman" w:eastAsia="標楷體" w:hAnsi="Times New Roman"/>
                <w:szCs w:val="24"/>
              </w:rPr>
              <w:t>核章。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辦理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活動以上者，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日膳費上限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200</w:t>
            </w:r>
            <w:r w:rsidRPr="00905E07">
              <w:rPr>
                <w:rFonts w:ascii="Times New Roman" w:eastAsia="標楷體" w:hAnsi="Times New Roman" w:hint="eastAsia"/>
                <w:szCs w:val="24"/>
              </w:rPr>
              <w:t>元，</w:t>
            </w:r>
            <w:r w:rsidR="00905E07" w:rsidRPr="00905E07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4.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szCs w:val="24"/>
              </w:rPr>
              <w:t>支付標準</w:t>
            </w:r>
            <w:r w:rsidR="00905E07" w:rsidRPr="00905E07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905E07">
              <w:rPr>
                <w:rFonts w:ascii="Times New Roman" w:eastAsia="標楷體" w:hAnsi="Times New Roman"/>
                <w:szCs w:val="24"/>
              </w:rPr>
              <w:t>執行</w:t>
            </w:r>
            <w:r w:rsidR="00905E07" w:rsidRPr="00905E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產業實務研習</w:t>
            </w:r>
            <w:r w:rsidRPr="00905E07">
              <w:rPr>
                <w:rFonts w:ascii="Times New Roman" w:eastAsia="標楷體" w:hAnsi="Times New Roman"/>
                <w:szCs w:val="24"/>
              </w:rPr>
              <w:t>所需之</w:t>
            </w:r>
            <w:r w:rsidR="00905E07" w:rsidRPr="00905E07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905E07">
              <w:rPr>
                <w:rFonts w:ascii="Times New Roman" w:eastAsia="標楷體" w:hAnsi="Times New Roman"/>
                <w:szCs w:val="24"/>
              </w:rPr>
              <w:t>平安保險費，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檢附單據核實報支</w:t>
            </w:r>
            <w:r w:rsidRPr="00905E07">
              <w:rPr>
                <w:rFonts w:ascii="Times New Roman" w:eastAsia="標楷體" w:hAnsi="Times New Roman"/>
                <w:szCs w:val="24"/>
              </w:rPr>
              <w:t>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szCs w:val="24"/>
              </w:rPr>
              <w:t>核銷經費時請檢附保險名冊、保險單影本</w:t>
            </w:r>
            <w:r w:rsidRPr="00905E0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05E07" w:rsidRPr="00905E07">
              <w:rPr>
                <w:rFonts w:ascii="Times New Roman" w:eastAsia="標楷體" w:hAnsi="Times New Roman"/>
                <w:szCs w:val="24"/>
              </w:rPr>
              <w:t>與活動行程表，另須注意在活動期間之保險費才可核銷，校</w:t>
            </w:r>
            <w:r w:rsidR="00905E07" w:rsidRPr="00905E07">
              <w:rPr>
                <w:rFonts w:ascii="Times New Roman" w:eastAsia="標楷體" w:hAnsi="Times New Roman" w:hint="eastAsia"/>
                <w:szCs w:val="24"/>
              </w:rPr>
              <w:t>內</w:t>
            </w:r>
            <w:r w:rsidRPr="00905E07">
              <w:rPr>
                <w:rFonts w:ascii="Times New Roman" w:eastAsia="標楷體" w:hAnsi="Times New Roman"/>
                <w:szCs w:val="24"/>
              </w:rPr>
              <w:t>教職員、校內聘僱工讀生、行政助理、專</w:t>
            </w:r>
            <w:r w:rsidRPr="00905E07">
              <w:rPr>
                <w:rFonts w:ascii="Times New Roman" w:eastAsia="標楷體" w:hAnsi="Times New Roman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szCs w:val="24"/>
              </w:rPr>
              <w:t>兼</w:t>
            </w:r>
            <w:r w:rsidRPr="00905E07">
              <w:rPr>
                <w:rFonts w:ascii="Times New Roman" w:eastAsia="標楷體" w:hAnsi="Times New Roman"/>
                <w:szCs w:val="24"/>
              </w:rPr>
              <w:t>)</w:t>
            </w:r>
            <w:r w:rsidRPr="00905E07">
              <w:rPr>
                <w:rFonts w:ascii="Times New Roman" w:eastAsia="標楷體" w:hAnsi="Times New Roman"/>
                <w:szCs w:val="24"/>
              </w:rPr>
              <w:t>任助理等不得以公款核銷保險費。</w:t>
            </w:r>
          </w:p>
          <w:p w:rsidR="00795A7E" w:rsidRPr="00905E07" w:rsidRDefault="00795A7E" w:rsidP="00B6615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 w:hint="eastAsia"/>
                <w:color w:val="0000FF"/>
                <w:szCs w:val="24"/>
              </w:rPr>
              <w:t>3.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B6615D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E" w:rsidRPr="00905E07" w:rsidRDefault="00795A7E" w:rsidP="00B6615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95A7E" w:rsidRPr="00905E07" w:rsidRDefault="00795A7E" w:rsidP="00B6615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905E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支付標準：核實報支，含文具用品等。</w:t>
            </w:r>
          </w:p>
          <w:p w:rsidR="00795A7E" w:rsidRPr="00905E07" w:rsidRDefault="00795A7E" w:rsidP="00B6615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2.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需求說明：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 w:rsidRPr="00905E07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795A7E" w:rsidRPr="002D3E94" w:rsidTr="00B6615D">
        <w:trPr>
          <w:trHeight w:val="774"/>
          <w:jc w:val="center"/>
        </w:trPr>
        <w:tc>
          <w:tcPr>
            <w:tcW w:w="182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5E07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8789" w:type="dxa"/>
            <w:gridSpan w:val="4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95A7E" w:rsidRPr="00905E07" w:rsidRDefault="00795A7E" w:rsidP="00B6615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5E07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</w:tr>
    </w:tbl>
    <w:tbl>
      <w:tblPr>
        <w:tblpPr w:leftFromText="180" w:rightFromText="180" w:vertAnchor="text" w:horzAnchor="margin" w:tblpX="-90" w:tblpY="19"/>
        <w:tblW w:w="1058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single" w:sz="36" w:space="0" w:color="0000FF"/>
          <w:insideV w:val="single" w:sz="36" w:space="0" w:color="00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0"/>
        <w:gridCol w:w="1226"/>
        <w:gridCol w:w="7301"/>
      </w:tblGrid>
      <w:tr w:rsidR="00795A7E" w:rsidRPr="00430641" w:rsidTr="00905E07">
        <w:trPr>
          <w:cantSplit/>
          <w:trHeight w:val="558"/>
        </w:trPr>
        <w:tc>
          <w:tcPr>
            <w:tcW w:w="2060" w:type="dxa"/>
            <w:vMerge w:val="restart"/>
            <w:shd w:val="clear" w:color="auto" w:fill="DEEAF6"/>
            <w:vAlign w:val="center"/>
          </w:tcPr>
          <w:p w:rsidR="00795A7E" w:rsidRPr="00126DE1" w:rsidRDefault="00795A7E" w:rsidP="00905E07">
            <w:pPr>
              <w:jc w:val="center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>經費核定結果</w:t>
            </w:r>
          </w:p>
        </w:tc>
        <w:tc>
          <w:tcPr>
            <w:tcW w:w="1226" w:type="dxa"/>
            <w:shd w:val="clear" w:color="auto" w:fill="DEEAF6"/>
            <w:vAlign w:val="center"/>
          </w:tcPr>
          <w:p w:rsidR="00795A7E" w:rsidRPr="00126DE1" w:rsidRDefault="00795A7E" w:rsidP="00905E07">
            <w:pPr>
              <w:jc w:val="center"/>
              <w:rPr>
                <w:sz w:val="28"/>
              </w:rPr>
            </w:pPr>
            <w:r w:rsidRPr="00126DE1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7301" w:type="dxa"/>
            <w:shd w:val="clear" w:color="auto" w:fill="DEEAF6"/>
            <w:vAlign w:val="center"/>
          </w:tcPr>
          <w:p w:rsidR="00795A7E" w:rsidRPr="00126DE1" w:rsidRDefault="00795A7E" w:rsidP="00905E07">
            <w:pPr>
              <w:jc w:val="both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 xml:space="preserve"> </w:t>
            </w:r>
            <w:r w:rsidRPr="00126DE1">
              <w:rPr>
                <w:rFonts w:hint="eastAsia"/>
                <w:sz w:val="28"/>
              </w:rPr>
              <w:t>全額補助</w:t>
            </w:r>
          </w:p>
        </w:tc>
      </w:tr>
      <w:tr w:rsidR="00795A7E" w:rsidRPr="00430641" w:rsidTr="00905E07">
        <w:trPr>
          <w:cantSplit/>
          <w:trHeight w:val="558"/>
        </w:trPr>
        <w:tc>
          <w:tcPr>
            <w:tcW w:w="2060" w:type="dxa"/>
            <w:vMerge/>
            <w:shd w:val="clear" w:color="auto" w:fill="DEEAF6"/>
            <w:vAlign w:val="center"/>
          </w:tcPr>
          <w:p w:rsidR="00795A7E" w:rsidRPr="00126DE1" w:rsidRDefault="00795A7E" w:rsidP="00905E07">
            <w:pPr>
              <w:jc w:val="center"/>
              <w:rPr>
                <w:sz w:val="28"/>
              </w:rPr>
            </w:pPr>
          </w:p>
        </w:tc>
        <w:tc>
          <w:tcPr>
            <w:tcW w:w="1226" w:type="dxa"/>
            <w:shd w:val="clear" w:color="auto" w:fill="DEEAF6"/>
            <w:vAlign w:val="center"/>
          </w:tcPr>
          <w:p w:rsidR="00795A7E" w:rsidRPr="00126DE1" w:rsidRDefault="00795A7E" w:rsidP="00905E07">
            <w:pPr>
              <w:jc w:val="center"/>
              <w:rPr>
                <w:sz w:val="28"/>
              </w:rPr>
            </w:pPr>
            <w:r w:rsidRPr="00126DE1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7301" w:type="dxa"/>
            <w:shd w:val="clear" w:color="auto" w:fill="DEEAF6"/>
            <w:vAlign w:val="center"/>
          </w:tcPr>
          <w:p w:rsidR="00795A7E" w:rsidRPr="00126DE1" w:rsidRDefault="00795A7E" w:rsidP="00905E07">
            <w:pPr>
              <w:jc w:val="both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 xml:space="preserve"> </w:t>
            </w:r>
            <w:r w:rsidRPr="00126DE1">
              <w:rPr>
                <w:rFonts w:hint="eastAsia"/>
                <w:sz w:val="28"/>
              </w:rPr>
              <w:t>部份補助；說明：</w:t>
            </w:r>
          </w:p>
        </w:tc>
      </w:tr>
    </w:tbl>
    <w:p w:rsidR="00795A7E" w:rsidRDefault="00795A7E" w:rsidP="00795A7E">
      <w:pPr>
        <w:jc w:val="right"/>
        <w:rPr>
          <w:rFonts w:ascii="標楷體" w:eastAsia="標楷體" w:hAnsi="標楷體"/>
          <w:kern w:val="0"/>
          <w:szCs w:val="40"/>
        </w:rPr>
      </w:pPr>
      <w:r>
        <w:rPr>
          <w:rFonts w:ascii="標楷體" w:eastAsia="標楷體" w:hAnsi="標楷體" w:hint="eastAsia"/>
          <w:kern w:val="0"/>
          <w:szCs w:val="40"/>
        </w:rPr>
        <w:t xml:space="preserve">  </w:t>
      </w:r>
      <w:r>
        <w:rPr>
          <w:rFonts w:ascii="新細明體" w:hAnsi="新細明體" w:hint="eastAsia"/>
          <w:sz w:val="20"/>
        </w:rPr>
        <w:t>【</w:t>
      </w:r>
      <w:r w:rsidRPr="009C22C1">
        <w:rPr>
          <w:rFonts w:ascii="新細明體" w:hAnsi="新細明體" w:hint="eastAsia"/>
          <w:b/>
          <w:color w:val="0000FF"/>
          <w:sz w:val="20"/>
        </w:rPr>
        <w:t>藍框欄位</w:t>
      </w:r>
      <w:r w:rsidRPr="007F359D">
        <w:rPr>
          <w:rFonts w:ascii="新細明體" w:hAnsi="新細明體" w:hint="eastAsia"/>
          <w:sz w:val="20"/>
        </w:rPr>
        <w:t>由教學資源中心審核填寫</w:t>
      </w:r>
      <w:r>
        <w:rPr>
          <w:rFonts w:ascii="新細明體" w:hAnsi="新細明體" w:hint="eastAsia"/>
          <w:sz w:val="20"/>
        </w:rPr>
        <w:t>】</w:t>
      </w:r>
    </w:p>
    <w:p w:rsidR="00795A7E" w:rsidRPr="00795A7E" w:rsidRDefault="00795A7E" w:rsidP="00795A7E">
      <w:pPr>
        <w:jc w:val="both"/>
        <w:rPr>
          <w:rFonts w:ascii="Times New Roman" w:eastAsia="標楷體" w:hAnsi="Times New Roman"/>
          <w:sz w:val="28"/>
          <w:szCs w:val="26"/>
        </w:rPr>
      </w:pPr>
    </w:p>
    <w:sectPr w:rsidR="00795A7E" w:rsidRPr="00795A7E" w:rsidSect="007C0EB5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F4" w:rsidRDefault="00D66AF4">
      <w:r>
        <w:separator/>
      </w:r>
    </w:p>
  </w:endnote>
  <w:endnote w:type="continuationSeparator" w:id="0">
    <w:p w:rsidR="00D66AF4" w:rsidRDefault="00D6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F4" w:rsidRDefault="00D66AF4">
      <w:r>
        <w:separator/>
      </w:r>
    </w:p>
  </w:footnote>
  <w:footnote w:type="continuationSeparator" w:id="0">
    <w:p w:rsidR="00D66AF4" w:rsidRDefault="00D6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57D067F"/>
    <w:multiLevelType w:val="hybridMultilevel"/>
    <w:tmpl w:val="66C63582"/>
    <w:lvl w:ilvl="0" w:tplc="932C8E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B93D7A"/>
    <w:multiLevelType w:val="hybridMultilevel"/>
    <w:tmpl w:val="F24AAE44"/>
    <w:lvl w:ilvl="0" w:tplc="57D04B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4ACDB4">
      <w:start w:val="1"/>
      <w:numFmt w:val="taiwaneseCountingThousand"/>
      <w:lvlText w:val="(%2)"/>
      <w:lvlJc w:val="left"/>
      <w:pPr>
        <w:tabs>
          <w:tab w:val="num" w:pos="567"/>
        </w:tabs>
        <w:ind w:left="1191" w:hanging="711"/>
      </w:pPr>
      <w:rPr>
        <w:rFonts w:hint="default"/>
      </w:rPr>
    </w:lvl>
    <w:lvl w:ilvl="2" w:tplc="9502E346">
      <w:start w:val="1"/>
      <w:numFmt w:val="taiwaneseCountingThousand"/>
      <w:lvlText w:val="(%3)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7"/>
  </w:num>
  <w:num w:numId="14">
    <w:abstractNumId w:val="6"/>
  </w:num>
  <w:num w:numId="15">
    <w:abstractNumId w:val="9"/>
  </w:num>
  <w:num w:numId="16">
    <w:abstractNumId w:val="1"/>
  </w:num>
  <w:num w:numId="17">
    <w:abstractNumId w:val="16"/>
  </w:num>
  <w:num w:numId="18">
    <w:abstractNumId w:val="10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CA"/>
    <w:rsid w:val="00003956"/>
    <w:rsid w:val="00012638"/>
    <w:rsid w:val="00032F1D"/>
    <w:rsid w:val="00037449"/>
    <w:rsid w:val="00055684"/>
    <w:rsid w:val="000909CA"/>
    <w:rsid w:val="000A14CF"/>
    <w:rsid w:val="000D03BE"/>
    <w:rsid w:val="000F23C1"/>
    <w:rsid w:val="000F2614"/>
    <w:rsid w:val="00107D90"/>
    <w:rsid w:val="001220DF"/>
    <w:rsid w:val="00126E4A"/>
    <w:rsid w:val="00132D48"/>
    <w:rsid w:val="0016106F"/>
    <w:rsid w:val="001C08DD"/>
    <w:rsid w:val="001E279D"/>
    <w:rsid w:val="001E2A56"/>
    <w:rsid w:val="001F12FC"/>
    <w:rsid w:val="001F1D62"/>
    <w:rsid w:val="001F1E8D"/>
    <w:rsid w:val="002075B3"/>
    <w:rsid w:val="00247E1A"/>
    <w:rsid w:val="00251283"/>
    <w:rsid w:val="00281C44"/>
    <w:rsid w:val="002841CA"/>
    <w:rsid w:val="002B5E29"/>
    <w:rsid w:val="002C7883"/>
    <w:rsid w:val="002D1A64"/>
    <w:rsid w:val="0030361C"/>
    <w:rsid w:val="00304268"/>
    <w:rsid w:val="003076B1"/>
    <w:rsid w:val="00336A16"/>
    <w:rsid w:val="00382324"/>
    <w:rsid w:val="003D1A63"/>
    <w:rsid w:val="003D35D4"/>
    <w:rsid w:val="003D59DD"/>
    <w:rsid w:val="003F0240"/>
    <w:rsid w:val="00405ADB"/>
    <w:rsid w:val="00430D99"/>
    <w:rsid w:val="00430DF1"/>
    <w:rsid w:val="004560F6"/>
    <w:rsid w:val="00460792"/>
    <w:rsid w:val="00463B2C"/>
    <w:rsid w:val="00464699"/>
    <w:rsid w:val="00476536"/>
    <w:rsid w:val="00484DBC"/>
    <w:rsid w:val="004B48C1"/>
    <w:rsid w:val="004B4CB9"/>
    <w:rsid w:val="004E3E02"/>
    <w:rsid w:val="00514AD5"/>
    <w:rsid w:val="005265E7"/>
    <w:rsid w:val="005341FE"/>
    <w:rsid w:val="005723FE"/>
    <w:rsid w:val="005767B6"/>
    <w:rsid w:val="0059407D"/>
    <w:rsid w:val="005A7465"/>
    <w:rsid w:val="005B6F2E"/>
    <w:rsid w:val="005B75A9"/>
    <w:rsid w:val="005C63A8"/>
    <w:rsid w:val="005F1CAA"/>
    <w:rsid w:val="00653F45"/>
    <w:rsid w:val="006730BE"/>
    <w:rsid w:val="00687888"/>
    <w:rsid w:val="00690B9B"/>
    <w:rsid w:val="00696CA7"/>
    <w:rsid w:val="006F3CFE"/>
    <w:rsid w:val="00707004"/>
    <w:rsid w:val="007410CA"/>
    <w:rsid w:val="00795A7E"/>
    <w:rsid w:val="007C0EB5"/>
    <w:rsid w:val="007E4F93"/>
    <w:rsid w:val="007E7A49"/>
    <w:rsid w:val="00802394"/>
    <w:rsid w:val="0083133B"/>
    <w:rsid w:val="008673A1"/>
    <w:rsid w:val="00896286"/>
    <w:rsid w:val="008B46C1"/>
    <w:rsid w:val="008B6DCF"/>
    <w:rsid w:val="008D2F90"/>
    <w:rsid w:val="008E27B3"/>
    <w:rsid w:val="00905E07"/>
    <w:rsid w:val="00917D70"/>
    <w:rsid w:val="009326DF"/>
    <w:rsid w:val="00970199"/>
    <w:rsid w:val="009F0D3A"/>
    <w:rsid w:val="00A048AF"/>
    <w:rsid w:val="00A30CB5"/>
    <w:rsid w:val="00A759DE"/>
    <w:rsid w:val="00A768B3"/>
    <w:rsid w:val="00AF4189"/>
    <w:rsid w:val="00B17333"/>
    <w:rsid w:val="00B304D9"/>
    <w:rsid w:val="00B31B63"/>
    <w:rsid w:val="00B43229"/>
    <w:rsid w:val="00B53D0D"/>
    <w:rsid w:val="00B569CB"/>
    <w:rsid w:val="00B7107A"/>
    <w:rsid w:val="00BB29F1"/>
    <w:rsid w:val="00BB777F"/>
    <w:rsid w:val="00BC7AEF"/>
    <w:rsid w:val="00C14B37"/>
    <w:rsid w:val="00C663AB"/>
    <w:rsid w:val="00C90772"/>
    <w:rsid w:val="00C9183D"/>
    <w:rsid w:val="00C92D4F"/>
    <w:rsid w:val="00CB1FB6"/>
    <w:rsid w:val="00CD4442"/>
    <w:rsid w:val="00CD72C0"/>
    <w:rsid w:val="00CE206A"/>
    <w:rsid w:val="00CE585D"/>
    <w:rsid w:val="00CF53C5"/>
    <w:rsid w:val="00D24884"/>
    <w:rsid w:val="00D40E27"/>
    <w:rsid w:val="00D448D8"/>
    <w:rsid w:val="00D520A5"/>
    <w:rsid w:val="00D5476F"/>
    <w:rsid w:val="00D605AA"/>
    <w:rsid w:val="00D66AF4"/>
    <w:rsid w:val="00D6744F"/>
    <w:rsid w:val="00D81A77"/>
    <w:rsid w:val="00D87C1B"/>
    <w:rsid w:val="00DA319E"/>
    <w:rsid w:val="00DC3B2E"/>
    <w:rsid w:val="00E4543C"/>
    <w:rsid w:val="00E56091"/>
    <w:rsid w:val="00E57BB6"/>
    <w:rsid w:val="00E96E23"/>
    <w:rsid w:val="00ED7BA3"/>
    <w:rsid w:val="00EE61AB"/>
    <w:rsid w:val="00EF0147"/>
    <w:rsid w:val="00EF1C9C"/>
    <w:rsid w:val="00F0565E"/>
    <w:rsid w:val="00F20AD5"/>
    <w:rsid w:val="00F70281"/>
    <w:rsid w:val="00FA132F"/>
    <w:rsid w:val="00FD1A56"/>
    <w:rsid w:val="00FE3FB6"/>
    <w:rsid w:val="00FF3B0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67533-8A53-4499-9956-F1F357C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link w:val="a9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a9">
    <w:name w:val="清單段落 字元"/>
    <w:link w:val="a8"/>
    <w:uiPriority w:val="34"/>
    <w:locked/>
    <w:rsid w:val="008D2F90"/>
    <w:rPr>
      <w:rFonts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ting</cp:lastModifiedBy>
  <cp:revision>8</cp:revision>
  <cp:lastPrinted>2018-12-24T03:48:00Z</cp:lastPrinted>
  <dcterms:created xsi:type="dcterms:W3CDTF">2019-02-21T09:03:00Z</dcterms:created>
  <dcterms:modified xsi:type="dcterms:W3CDTF">2019-02-22T00:44:00Z</dcterms:modified>
</cp:coreProperties>
</file>