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9CA" w:rsidRPr="006730BE" w:rsidRDefault="000909CA" w:rsidP="000909CA">
      <w:pPr>
        <w:spacing w:line="360" w:lineRule="auto"/>
        <w:jc w:val="center"/>
        <w:rPr>
          <w:rFonts w:ascii="Times New Roman" w:eastAsia="標楷體" w:hAnsi="Times New Roman"/>
          <w:sz w:val="32"/>
          <w:szCs w:val="32"/>
        </w:rPr>
      </w:pPr>
      <w:r w:rsidRPr="008207D2">
        <w:rPr>
          <w:rFonts w:ascii="Times New Roman" w:eastAsia="標楷體" w:hAnsi="Times New Roman"/>
          <w:b/>
          <w:bCs/>
          <w:sz w:val="40"/>
          <w:szCs w:val="32"/>
        </w:rPr>
        <w:t>國立屏東大學</w:t>
      </w:r>
      <w:r w:rsidR="00563B8F">
        <w:rPr>
          <w:rFonts w:ascii="Times New Roman" w:eastAsia="標楷體" w:hAnsi="Times New Roman"/>
          <w:b/>
          <w:bCs/>
          <w:sz w:val="40"/>
          <w:szCs w:val="32"/>
          <w:u w:val="single"/>
        </w:rPr>
        <w:t>OOO</w:t>
      </w:r>
      <w:r w:rsidR="00B53D0D" w:rsidRPr="008207D2">
        <w:rPr>
          <w:rFonts w:ascii="Times New Roman" w:eastAsia="標楷體" w:hAnsi="Times New Roman"/>
          <w:b/>
          <w:bCs/>
          <w:sz w:val="40"/>
          <w:szCs w:val="32"/>
        </w:rPr>
        <w:t>年度</w:t>
      </w:r>
      <w:r w:rsidR="0041530B">
        <w:rPr>
          <w:rFonts w:ascii="Times New Roman" w:eastAsia="標楷體" w:hAnsi="Times New Roman" w:hint="eastAsia"/>
          <w:b/>
          <w:bCs/>
          <w:sz w:val="40"/>
          <w:szCs w:val="32"/>
        </w:rPr>
        <w:t>學</w:t>
      </w:r>
      <w:r w:rsidR="00360989" w:rsidRPr="008207D2">
        <w:rPr>
          <w:rFonts w:ascii="Times New Roman" w:eastAsia="標楷體" w:hAnsi="Times New Roman" w:hint="eastAsia"/>
          <w:b/>
          <w:bCs/>
          <w:sz w:val="40"/>
          <w:szCs w:val="32"/>
        </w:rPr>
        <w:t>生</w:t>
      </w:r>
      <w:r w:rsidR="0041530B">
        <w:rPr>
          <w:rFonts w:ascii="Times New Roman" w:eastAsia="標楷體" w:hAnsi="Times New Roman" w:hint="eastAsia"/>
          <w:b/>
          <w:bCs/>
          <w:sz w:val="40"/>
          <w:szCs w:val="32"/>
        </w:rPr>
        <w:t>自主</w:t>
      </w:r>
      <w:r w:rsidR="008207D2">
        <w:rPr>
          <w:rFonts w:ascii="Times New Roman" w:eastAsia="標楷體" w:hAnsi="Times New Roman" w:hint="eastAsia"/>
          <w:b/>
          <w:bCs/>
          <w:sz w:val="40"/>
          <w:szCs w:val="32"/>
        </w:rPr>
        <w:t>學習</w:t>
      </w:r>
      <w:r w:rsidR="00360989" w:rsidRPr="008207D2">
        <w:rPr>
          <w:rFonts w:ascii="Times New Roman" w:eastAsia="標楷體" w:hAnsi="Times New Roman" w:hint="eastAsia"/>
          <w:b/>
          <w:bCs/>
          <w:sz w:val="40"/>
          <w:szCs w:val="32"/>
        </w:rPr>
        <w:t>社群</w:t>
      </w:r>
      <w:r w:rsidR="008207D2">
        <w:rPr>
          <w:rFonts w:ascii="Times New Roman" w:eastAsia="標楷體" w:hAnsi="Times New Roman" w:hint="eastAsia"/>
          <w:b/>
          <w:bCs/>
          <w:sz w:val="40"/>
          <w:szCs w:val="32"/>
        </w:rPr>
        <w:t>計畫</w:t>
      </w:r>
      <w:r w:rsidRPr="008207D2">
        <w:rPr>
          <w:rFonts w:ascii="Times New Roman" w:eastAsia="標楷體" w:hAnsi="Times New Roman"/>
          <w:b/>
          <w:bCs/>
          <w:sz w:val="40"/>
          <w:szCs w:val="32"/>
        </w:rPr>
        <w:t>申請表</w:t>
      </w:r>
    </w:p>
    <w:p w:rsidR="000909CA" w:rsidRPr="00844912" w:rsidRDefault="00B53D0D" w:rsidP="000909CA">
      <w:pPr>
        <w:ind w:left="540"/>
        <w:jc w:val="right"/>
        <w:rPr>
          <w:rFonts w:ascii="Times New Roman" w:eastAsia="標楷體" w:hAnsi="Times New Roman"/>
          <w:szCs w:val="24"/>
        </w:rPr>
      </w:pPr>
      <w:r w:rsidRPr="00844912">
        <w:rPr>
          <w:rFonts w:ascii="Times New Roman" w:eastAsia="標楷體" w:hAnsi="Times New Roman"/>
          <w:szCs w:val="24"/>
        </w:rPr>
        <w:t>申請</w:t>
      </w:r>
      <w:r w:rsidR="000909CA" w:rsidRPr="00844912">
        <w:rPr>
          <w:rFonts w:ascii="Times New Roman" w:eastAsia="標楷體" w:hAnsi="Times New Roman"/>
          <w:szCs w:val="24"/>
        </w:rPr>
        <w:t>日期：</w:t>
      </w:r>
      <w:r w:rsidR="000909CA" w:rsidRPr="00844912">
        <w:rPr>
          <w:rFonts w:ascii="Times New Roman" w:eastAsia="標楷體" w:hAnsi="Times New Roman"/>
          <w:szCs w:val="24"/>
        </w:rPr>
        <w:t xml:space="preserve"> </w:t>
      </w:r>
      <w:r w:rsidR="004E3E02" w:rsidRPr="00844912">
        <w:rPr>
          <w:rFonts w:ascii="Times New Roman" w:eastAsia="標楷體" w:hAnsi="Times New Roman"/>
          <w:szCs w:val="24"/>
        </w:rPr>
        <w:t xml:space="preserve"> </w:t>
      </w:r>
      <w:r w:rsidR="000909CA" w:rsidRPr="00844912">
        <w:rPr>
          <w:rFonts w:ascii="Times New Roman" w:eastAsia="標楷體" w:hAnsi="Times New Roman"/>
          <w:szCs w:val="24"/>
        </w:rPr>
        <w:t xml:space="preserve"> </w:t>
      </w:r>
      <w:r w:rsidR="000909CA" w:rsidRPr="00844912">
        <w:rPr>
          <w:rFonts w:ascii="Times New Roman" w:eastAsia="標楷體" w:hAnsi="Times New Roman"/>
          <w:szCs w:val="24"/>
        </w:rPr>
        <w:t>年</w:t>
      </w:r>
      <w:r w:rsidR="002B5E29" w:rsidRPr="00844912">
        <w:rPr>
          <w:rFonts w:ascii="Times New Roman" w:eastAsia="標楷體" w:hAnsi="Times New Roman"/>
          <w:szCs w:val="24"/>
        </w:rPr>
        <w:t xml:space="preserve">   </w:t>
      </w:r>
      <w:r w:rsidR="000909CA" w:rsidRPr="00844912">
        <w:rPr>
          <w:rFonts w:ascii="Times New Roman" w:eastAsia="標楷體" w:hAnsi="Times New Roman"/>
          <w:szCs w:val="24"/>
        </w:rPr>
        <w:t xml:space="preserve"> </w:t>
      </w:r>
      <w:r w:rsidR="000909CA" w:rsidRPr="00844912">
        <w:rPr>
          <w:rFonts w:ascii="Times New Roman" w:eastAsia="標楷體" w:hAnsi="Times New Roman"/>
          <w:szCs w:val="24"/>
        </w:rPr>
        <w:t>月</w:t>
      </w:r>
      <w:r w:rsidR="000909CA" w:rsidRPr="00844912">
        <w:rPr>
          <w:rFonts w:ascii="Times New Roman" w:eastAsia="標楷體" w:hAnsi="Times New Roman"/>
          <w:szCs w:val="24"/>
        </w:rPr>
        <w:t xml:space="preserve"> </w:t>
      </w:r>
      <w:r w:rsidR="004E3E02" w:rsidRPr="00844912">
        <w:rPr>
          <w:rFonts w:ascii="Times New Roman" w:eastAsia="標楷體" w:hAnsi="Times New Roman"/>
          <w:szCs w:val="24"/>
        </w:rPr>
        <w:t xml:space="preserve"> </w:t>
      </w:r>
      <w:r w:rsidR="002B5E29" w:rsidRPr="00844912">
        <w:rPr>
          <w:rFonts w:ascii="Times New Roman" w:eastAsia="標楷體" w:hAnsi="Times New Roman"/>
          <w:szCs w:val="24"/>
        </w:rPr>
        <w:t xml:space="preserve"> </w:t>
      </w:r>
      <w:r w:rsidR="000909CA" w:rsidRPr="00844912">
        <w:rPr>
          <w:rFonts w:ascii="Times New Roman" w:eastAsia="標楷體" w:hAnsi="Times New Roman"/>
          <w:szCs w:val="24"/>
        </w:rPr>
        <w:t xml:space="preserve"> </w:t>
      </w:r>
      <w:r w:rsidR="000909CA" w:rsidRPr="00844912">
        <w:rPr>
          <w:rFonts w:ascii="Times New Roman" w:eastAsia="標楷體" w:hAnsi="Times New Roman"/>
          <w:szCs w:val="24"/>
        </w:rPr>
        <w:t>日</w:t>
      </w:r>
    </w:p>
    <w:tbl>
      <w:tblPr>
        <w:tblW w:w="5080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3"/>
        <w:gridCol w:w="152"/>
        <w:gridCol w:w="470"/>
        <w:gridCol w:w="780"/>
        <w:gridCol w:w="220"/>
        <w:gridCol w:w="438"/>
        <w:gridCol w:w="79"/>
        <w:gridCol w:w="1409"/>
        <w:gridCol w:w="77"/>
        <w:gridCol w:w="1971"/>
        <w:gridCol w:w="11"/>
        <w:gridCol w:w="1488"/>
        <w:gridCol w:w="2102"/>
      </w:tblGrid>
      <w:tr w:rsidR="00072367" w:rsidRPr="006730BE" w:rsidTr="00072367">
        <w:trPr>
          <w:trHeight w:val="850"/>
        </w:trPr>
        <w:tc>
          <w:tcPr>
            <w:tcW w:w="769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09CA" w:rsidRPr="006730BE" w:rsidRDefault="000909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社群名稱</w:t>
            </w:r>
          </w:p>
        </w:tc>
        <w:tc>
          <w:tcPr>
            <w:tcW w:w="4231" w:type="pct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09CA" w:rsidRPr="006730BE" w:rsidRDefault="000909CA" w:rsidP="00E56091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72367" w:rsidRPr="006730BE" w:rsidTr="00072367">
        <w:trPr>
          <w:trHeight w:val="850"/>
        </w:trPr>
        <w:tc>
          <w:tcPr>
            <w:tcW w:w="769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09CA" w:rsidRPr="006730BE" w:rsidRDefault="002075B3" w:rsidP="00360989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社群</w:t>
            </w:r>
            <w:r w:rsidR="003D59DD" w:rsidRPr="006730BE">
              <w:rPr>
                <w:rFonts w:ascii="Times New Roman" w:eastAsia="標楷體" w:hAnsi="Times New Roman"/>
                <w:sz w:val="28"/>
                <w:szCs w:val="28"/>
              </w:rPr>
              <w:t>類別</w:t>
            </w:r>
          </w:p>
        </w:tc>
        <w:tc>
          <w:tcPr>
            <w:tcW w:w="423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256C4" w:rsidRPr="00B256C4" w:rsidRDefault="00B256C4" w:rsidP="00370E2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9235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370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社會實踐</w:t>
            </w:r>
            <w:r w:rsidRPr="00B256C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社群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□</w:t>
            </w:r>
            <w:r w:rsidR="00FA39E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斜</w:t>
            </w:r>
            <w:proofErr w:type="gramStart"/>
            <w:r w:rsidR="00FA39E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槓跨域</w:t>
            </w:r>
            <w:r w:rsidRPr="00B256C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社</w:t>
            </w:r>
            <w:proofErr w:type="gramEnd"/>
            <w:r w:rsidRPr="00B256C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群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創新實作社群</w:t>
            </w:r>
          </w:p>
        </w:tc>
      </w:tr>
      <w:tr w:rsidR="00072367" w:rsidRPr="006730BE" w:rsidTr="00072367">
        <w:trPr>
          <w:trHeight w:val="850"/>
        </w:trPr>
        <w:tc>
          <w:tcPr>
            <w:tcW w:w="769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162C3" w:rsidRDefault="00E162C3" w:rsidP="00E162C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162C3">
              <w:rPr>
                <w:rFonts w:ascii="Times New Roman" w:eastAsia="標楷體" w:hAnsi="Times New Roman" w:hint="eastAsia"/>
                <w:sz w:val="28"/>
                <w:szCs w:val="28"/>
              </w:rPr>
              <w:t>是否為</w:t>
            </w:r>
            <w:r w:rsidR="009617BD">
              <w:rPr>
                <w:rFonts w:ascii="Times New Roman" w:eastAsia="標楷體" w:hAnsi="Times New Roman" w:hint="eastAsia"/>
                <w:sz w:val="28"/>
                <w:szCs w:val="28"/>
              </w:rPr>
              <w:t>正式</w:t>
            </w:r>
          </w:p>
          <w:p w:rsidR="00596BCA" w:rsidRPr="006730BE" w:rsidRDefault="00E162C3" w:rsidP="00E162C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162C3">
              <w:rPr>
                <w:rFonts w:ascii="Times New Roman" w:eastAsia="標楷體" w:hAnsi="Times New Roman" w:hint="eastAsia"/>
                <w:sz w:val="28"/>
                <w:szCs w:val="28"/>
              </w:rPr>
              <w:t>課程之延伸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學習</w:t>
            </w:r>
          </w:p>
        </w:tc>
        <w:tc>
          <w:tcPr>
            <w:tcW w:w="423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2C3" w:rsidRDefault="00B123F0" w:rsidP="005F081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</w:t>
            </w:r>
            <w:r w:rsidR="00E162C3" w:rsidRPr="00E162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是，課程名稱____________</w:t>
            </w:r>
            <w:r w:rsidR="00B57C3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/開課單位_____</w:t>
            </w:r>
            <w:r w:rsidR="00E162C3" w:rsidRPr="00E162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</w:t>
            </w:r>
            <w:r w:rsidR="00B57C3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/開課學期______</w:t>
            </w:r>
          </w:p>
          <w:p w:rsidR="00596BCA" w:rsidRPr="00E162C3" w:rsidRDefault="00B123F0" w:rsidP="0087333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E162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否</w:t>
            </w:r>
            <w:proofErr w:type="gramEnd"/>
            <w:r w:rsidR="00E162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，為</w:t>
            </w:r>
            <w:r w:rsidR="009617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課外</w:t>
            </w:r>
            <w:r w:rsidR="00E162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自主</w:t>
            </w:r>
            <w:proofErr w:type="gramStart"/>
            <w:r w:rsidR="00E162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增能社群</w:t>
            </w:r>
            <w:proofErr w:type="gramEnd"/>
            <w:r w:rsidR="00E162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072367" w:rsidRPr="006730BE" w:rsidTr="00072367">
        <w:trPr>
          <w:trHeight w:val="567"/>
        </w:trPr>
        <w:tc>
          <w:tcPr>
            <w:tcW w:w="989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7C39" w:rsidRPr="006730BE" w:rsidRDefault="00B57C39" w:rsidP="00B57C39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成員資料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7C39" w:rsidRPr="006730BE" w:rsidRDefault="00B57C39" w:rsidP="000909C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7C39" w:rsidRPr="006730BE" w:rsidRDefault="00B57C39" w:rsidP="00E162C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班級系所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7C39" w:rsidRPr="006730BE" w:rsidRDefault="00B57C39" w:rsidP="000909C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聯絡</w:t>
            </w: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電話</w:t>
            </w:r>
          </w:p>
        </w:tc>
        <w:tc>
          <w:tcPr>
            <w:tcW w:w="1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B57C39" w:rsidRPr="006730BE" w:rsidRDefault="00B57C39" w:rsidP="000909C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6BCA">
              <w:rPr>
                <w:rFonts w:ascii="Times New Roman" w:eastAsia="標楷體" w:hAnsi="Times New Roman"/>
                <w:sz w:val="28"/>
                <w:szCs w:val="24"/>
              </w:rPr>
              <w:t>E-mail</w:t>
            </w:r>
          </w:p>
        </w:tc>
      </w:tr>
      <w:tr w:rsidR="00072367" w:rsidRPr="006730BE" w:rsidTr="00072367">
        <w:trPr>
          <w:trHeight w:val="624"/>
        </w:trPr>
        <w:tc>
          <w:tcPr>
            <w:tcW w:w="769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6BCA" w:rsidRPr="006730BE" w:rsidRDefault="0092353E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0" w:name="_Hlk532325199"/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社群組長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5F081C" w:rsidRDefault="00596BCA" w:rsidP="004A0F91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8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5F081C" w:rsidRDefault="00596BCA" w:rsidP="00E56091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5F081C" w:rsidRDefault="00596BCA" w:rsidP="00E56091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6BCA" w:rsidRPr="005F081C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bookmarkEnd w:id="0"/>
      <w:tr w:rsidR="00072367" w:rsidRPr="006730BE" w:rsidTr="00072367">
        <w:trPr>
          <w:trHeight w:val="624"/>
        </w:trPr>
        <w:tc>
          <w:tcPr>
            <w:tcW w:w="769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6BCA" w:rsidRPr="006730BE" w:rsidRDefault="0092353E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社群成員</w:t>
            </w:r>
            <w:r w:rsidRPr="006730BE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430D99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 w:rsidRPr="00430D99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表格如不敷使用，請自行增列</w:t>
            </w:r>
            <w:r w:rsidRPr="00430D99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5F081C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5F081C" w:rsidRDefault="00596BCA" w:rsidP="00C90772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5F081C" w:rsidRDefault="00596BCA" w:rsidP="00E56091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6BCA" w:rsidRPr="005F081C" w:rsidRDefault="00596BCA" w:rsidP="00C6315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72367" w:rsidRPr="006730BE" w:rsidTr="00072367">
        <w:trPr>
          <w:trHeight w:val="624"/>
        </w:trPr>
        <w:tc>
          <w:tcPr>
            <w:tcW w:w="769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5F081C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5F081C" w:rsidRDefault="00596BCA" w:rsidP="0013480D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5F081C" w:rsidRDefault="00596BCA" w:rsidP="00E56091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6BCA" w:rsidRPr="005F081C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72367" w:rsidRPr="006730BE" w:rsidTr="00072367">
        <w:trPr>
          <w:trHeight w:val="624"/>
        </w:trPr>
        <w:tc>
          <w:tcPr>
            <w:tcW w:w="769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5F081C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5F081C" w:rsidRDefault="00596BCA" w:rsidP="0013480D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5F081C" w:rsidRDefault="00596BCA" w:rsidP="00E56091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6BCA" w:rsidRPr="005F081C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72367" w:rsidRPr="006730BE" w:rsidTr="00072367">
        <w:trPr>
          <w:trHeight w:val="624"/>
        </w:trPr>
        <w:tc>
          <w:tcPr>
            <w:tcW w:w="769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1" w:name="_Hlk532325264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5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5F081C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5F081C" w:rsidRDefault="00596BCA" w:rsidP="0013480D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5F081C" w:rsidRDefault="00596BCA" w:rsidP="00E56091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6BCA" w:rsidRPr="005F081C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72367" w:rsidRPr="006730BE" w:rsidTr="00072367">
        <w:trPr>
          <w:trHeight w:val="624"/>
        </w:trPr>
        <w:tc>
          <w:tcPr>
            <w:tcW w:w="769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6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5F081C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5F081C" w:rsidRDefault="00596BCA" w:rsidP="0013480D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5F081C" w:rsidRDefault="00596BCA" w:rsidP="00E56091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6BCA" w:rsidRPr="005F081C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bookmarkEnd w:id="1"/>
      <w:tr w:rsidR="00072367" w:rsidRPr="006730BE" w:rsidTr="00072367">
        <w:trPr>
          <w:trHeight w:val="624"/>
        </w:trPr>
        <w:tc>
          <w:tcPr>
            <w:tcW w:w="769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7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5F081C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5F081C" w:rsidRDefault="00596BCA" w:rsidP="00C90772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5F081C" w:rsidRDefault="00596BCA" w:rsidP="00E56091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6BCA" w:rsidRPr="005F081C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72367" w:rsidRPr="006730BE" w:rsidTr="00072367">
        <w:trPr>
          <w:trHeight w:val="624"/>
        </w:trPr>
        <w:tc>
          <w:tcPr>
            <w:tcW w:w="769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5F081C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5F081C" w:rsidRDefault="00596BCA" w:rsidP="0013480D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5F081C" w:rsidRDefault="00596BCA" w:rsidP="00E56091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6BCA" w:rsidRPr="005F081C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72367" w:rsidRPr="006730BE" w:rsidTr="00072367">
        <w:trPr>
          <w:trHeight w:val="210"/>
        </w:trPr>
        <w:tc>
          <w:tcPr>
            <w:tcW w:w="769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81C" w:rsidRPr="006730BE" w:rsidRDefault="005F081C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指導教師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5F081C" w:rsidRPr="006730BE" w:rsidRDefault="005F081C" w:rsidP="005F081C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F081C" w:rsidRPr="005F081C" w:rsidRDefault="005F081C" w:rsidP="005F081C">
            <w:pPr>
              <w:widowControl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5F081C" w:rsidRPr="006730BE" w:rsidRDefault="005F081C" w:rsidP="005F081C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系所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職稱</w:t>
            </w:r>
          </w:p>
        </w:tc>
        <w:tc>
          <w:tcPr>
            <w:tcW w:w="1684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081C" w:rsidRPr="005F081C" w:rsidRDefault="005F081C" w:rsidP="005F081C">
            <w:pPr>
              <w:widowControl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072367" w:rsidRPr="006730BE" w:rsidTr="00072367">
        <w:trPr>
          <w:trHeight w:val="408"/>
        </w:trPr>
        <w:tc>
          <w:tcPr>
            <w:tcW w:w="769" w:type="pct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E45E6" w:rsidRDefault="00AE45E6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AE45E6" w:rsidRPr="006730BE" w:rsidRDefault="00AE45E6" w:rsidP="005F081C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E45E6" w:rsidRPr="005F081C" w:rsidRDefault="00AE45E6" w:rsidP="005F081C">
            <w:pPr>
              <w:widowControl/>
              <w:rPr>
                <w:rFonts w:ascii="Times New Roman" w:eastAsia="標楷體" w:hAnsi="Times New Roman"/>
                <w:szCs w:val="28"/>
              </w:rPr>
            </w:pPr>
            <w:r w:rsidRPr="005F081C">
              <w:rPr>
                <w:rFonts w:ascii="Times New Roman" w:eastAsia="標楷體" w:hAnsi="Times New Roman" w:hint="eastAsia"/>
                <w:szCs w:val="28"/>
              </w:rPr>
              <w:t>校內分機：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AE45E6" w:rsidRPr="006730BE" w:rsidRDefault="00AE45E6" w:rsidP="005F081C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96BCA">
              <w:rPr>
                <w:rFonts w:ascii="Times New Roman" w:eastAsia="標楷體" w:hAnsi="Times New Roman"/>
                <w:sz w:val="28"/>
                <w:szCs w:val="24"/>
              </w:rPr>
              <w:t>E-mail</w:t>
            </w:r>
          </w:p>
        </w:tc>
        <w:tc>
          <w:tcPr>
            <w:tcW w:w="1684" w:type="pct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:rsidR="00AE45E6" w:rsidRPr="005F081C" w:rsidRDefault="00AE45E6" w:rsidP="005F081C">
            <w:pPr>
              <w:widowControl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072367" w:rsidRPr="006730BE" w:rsidTr="00072367">
        <w:trPr>
          <w:trHeight w:val="508"/>
        </w:trPr>
        <w:tc>
          <w:tcPr>
            <w:tcW w:w="769" w:type="pct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E45E6" w:rsidRDefault="00AE45E6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8" w:type="pct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AE45E6" w:rsidRDefault="00AE45E6" w:rsidP="005F081C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3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E45E6" w:rsidRPr="005F081C" w:rsidRDefault="00AE45E6" w:rsidP="005F081C">
            <w:pPr>
              <w:widowControl/>
              <w:rPr>
                <w:rFonts w:ascii="Times New Roman" w:eastAsia="標楷體" w:hAnsi="Times New Roman"/>
                <w:szCs w:val="28"/>
              </w:rPr>
            </w:pPr>
            <w:r w:rsidRPr="005F081C">
              <w:rPr>
                <w:rFonts w:ascii="Times New Roman" w:eastAsia="標楷體" w:hAnsi="Times New Roman" w:hint="eastAsia"/>
                <w:szCs w:val="28"/>
              </w:rPr>
              <w:t>手機：</w:t>
            </w:r>
          </w:p>
        </w:tc>
        <w:tc>
          <w:tcPr>
            <w:tcW w:w="922" w:type="pct"/>
            <w:vMerge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AE45E6" w:rsidRPr="00596BCA" w:rsidRDefault="00AE45E6" w:rsidP="005F081C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1684" w:type="pct"/>
            <w:gridSpan w:val="3"/>
            <w:vMerge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45E6" w:rsidRPr="006730BE" w:rsidRDefault="00AE45E6" w:rsidP="005F081C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72367" w:rsidRPr="006730BE" w:rsidTr="00072367">
        <w:trPr>
          <w:trHeight w:val="941"/>
        </w:trPr>
        <w:tc>
          <w:tcPr>
            <w:tcW w:w="769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34C5" w:rsidRPr="006730BE" w:rsidRDefault="009C35A2" w:rsidP="009B6716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社群</w:t>
            </w:r>
            <w:r w:rsidR="00CB34C5">
              <w:rPr>
                <w:rFonts w:ascii="Times New Roman" w:eastAsia="標楷體" w:hAnsi="Times New Roman" w:hint="eastAsia"/>
                <w:sz w:val="28"/>
                <w:szCs w:val="28"/>
              </w:rPr>
              <w:t>執行</w:t>
            </w:r>
            <w:r w:rsidR="009B6716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="00CB34C5">
              <w:rPr>
                <w:rFonts w:ascii="Times New Roman" w:eastAsia="標楷體" w:hAnsi="Times New Roman" w:hint="eastAsia"/>
                <w:sz w:val="28"/>
                <w:szCs w:val="28"/>
              </w:rPr>
              <w:t>目標</w:t>
            </w:r>
            <w:r w:rsidR="009B6716">
              <w:rPr>
                <w:rFonts w:ascii="Times New Roman" w:eastAsia="標楷體" w:hAnsi="Times New Roman" w:hint="eastAsia"/>
                <w:sz w:val="28"/>
                <w:szCs w:val="28"/>
              </w:rPr>
              <w:t>與方式</w:t>
            </w:r>
          </w:p>
        </w:tc>
        <w:tc>
          <w:tcPr>
            <w:tcW w:w="4231" w:type="pct"/>
            <w:gridSpan w:val="11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B101C" w:rsidRPr="00DA6C60" w:rsidRDefault="009B6716" w:rsidP="00420826">
            <w:pPr>
              <w:spacing w:beforeLines="50" w:before="180" w:line="0" w:lineRule="atLeast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1C4994">
              <w:rPr>
                <w:rFonts w:ascii="Times New Roman" w:eastAsia="標楷體" w:hAnsi="Times New Roman" w:hint="eastAsia"/>
                <w:sz w:val="28"/>
                <w:szCs w:val="28"/>
                <w:bdr w:val="single" w:sz="4" w:space="0" w:color="auto"/>
              </w:rPr>
              <w:t>執行目標</w:t>
            </w:r>
            <w:r w:rsidR="003B101C" w:rsidRPr="0019323B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請</w:t>
            </w:r>
            <w:r w:rsidR="003B101C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具體且</w:t>
            </w:r>
            <w:r w:rsidR="003B101C" w:rsidRPr="0019323B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詳細說明</w:t>
            </w:r>
            <w:r w:rsidR="003B101C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社群的</w:t>
            </w:r>
            <w:r w:rsidR="003B101C" w:rsidRPr="0019323B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發展理念</w:t>
            </w:r>
            <w:r w:rsidR="003B101C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、</w:t>
            </w:r>
            <w:r w:rsidR="003B101C" w:rsidRPr="0019323B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預期</w:t>
            </w:r>
            <w:r w:rsidR="003B101C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目標。</w:t>
            </w:r>
          </w:p>
          <w:p w:rsidR="00CB34C5" w:rsidRPr="003B101C" w:rsidRDefault="00CB34C5" w:rsidP="001C4994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9B6716" w:rsidRDefault="009B6716" w:rsidP="001C4994">
            <w:pPr>
              <w:spacing w:line="0" w:lineRule="atLeast"/>
              <w:jc w:val="both"/>
              <w:rPr>
                <w:rFonts w:ascii="Times New Roman" w:eastAsia="標楷體" w:hAnsi="Times New Roman"/>
                <w:szCs w:val="28"/>
              </w:rPr>
            </w:pPr>
          </w:p>
          <w:p w:rsidR="001C4994" w:rsidRDefault="001C4994" w:rsidP="001C4994">
            <w:pPr>
              <w:spacing w:line="0" w:lineRule="atLeast"/>
              <w:jc w:val="both"/>
              <w:rPr>
                <w:rFonts w:ascii="Times New Roman" w:eastAsia="標楷體" w:hAnsi="Times New Roman"/>
                <w:szCs w:val="28"/>
              </w:rPr>
            </w:pPr>
          </w:p>
          <w:p w:rsidR="001C4994" w:rsidRPr="009B6716" w:rsidRDefault="001C4994" w:rsidP="001C4994">
            <w:pPr>
              <w:spacing w:line="0" w:lineRule="atLeast"/>
              <w:jc w:val="both"/>
              <w:rPr>
                <w:rFonts w:ascii="Times New Roman" w:eastAsia="標楷體" w:hAnsi="Times New Roman"/>
                <w:szCs w:val="28"/>
              </w:rPr>
            </w:pPr>
          </w:p>
          <w:p w:rsidR="009B6716" w:rsidRPr="001C4994" w:rsidRDefault="009B6716" w:rsidP="00882DE0">
            <w:pPr>
              <w:spacing w:beforeLines="50" w:before="180"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C4994">
              <w:rPr>
                <w:rFonts w:ascii="Times New Roman" w:eastAsia="標楷體" w:hAnsi="Times New Roman" w:hint="eastAsia"/>
                <w:sz w:val="28"/>
                <w:szCs w:val="28"/>
                <w:bdr w:val="single" w:sz="4" w:space="0" w:color="auto"/>
              </w:rPr>
              <w:t>執行方式</w:t>
            </w:r>
            <w:r w:rsidR="003B101C" w:rsidRPr="0019323B">
              <w:rPr>
                <w:rFonts w:eastAsia="標楷體" w:hint="eastAsia"/>
                <w:color w:val="767171" w:themeColor="background2" w:themeShade="80"/>
                <w:sz w:val="22"/>
              </w:rPr>
              <w:t>請說明</w:t>
            </w:r>
            <w:r w:rsidR="003B101C">
              <w:rPr>
                <w:rFonts w:eastAsia="標楷體" w:hint="eastAsia"/>
                <w:color w:val="767171" w:themeColor="background2" w:themeShade="80"/>
                <w:sz w:val="22"/>
              </w:rPr>
              <w:t>執行社群具體實施與做法，例如：邀請校外</w:t>
            </w:r>
            <w:r w:rsidR="003B101C" w:rsidRPr="0019323B">
              <w:rPr>
                <w:rFonts w:eastAsia="標楷體" w:hint="eastAsia"/>
                <w:color w:val="767171" w:themeColor="background2" w:themeShade="80"/>
                <w:sz w:val="22"/>
              </w:rPr>
              <w:t>專家學者經驗分享</w:t>
            </w:r>
            <w:r w:rsidR="003B101C">
              <w:rPr>
                <w:rFonts w:eastAsia="標楷體" w:hint="eastAsia"/>
                <w:color w:val="767171" w:themeColor="background2" w:themeShade="80"/>
                <w:sz w:val="22"/>
              </w:rPr>
              <w:t>、定期召開讀書聚會、至</w:t>
            </w:r>
            <w:proofErr w:type="gramStart"/>
            <w:r w:rsidR="003B101C">
              <w:rPr>
                <w:rFonts w:eastAsia="標楷體" w:hint="eastAsia"/>
                <w:color w:val="767171" w:themeColor="background2" w:themeShade="80"/>
                <w:sz w:val="22"/>
              </w:rPr>
              <w:t>校外參</w:t>
            </w:r>
            <w:proofErr w:type="gramEnd"/>
            <w:r w:rsidR="003B101C">
              <w:rPr>
                <w:rFonts w:eastAsia="標楷體" w:hint="eastAsia"/>
                <w:color w:val="767171" w:themeColor="background2" w:themeShade="80"/>
                <w:sz w:val="22"/>
              </w:rPr>
              <w:t>訪或社區服務</w:t>
            </w:r>
            <w:r w:rsidR="003B101C" w:rsidRPr="0019323B">
              <w:rPr>
                <w:rFonts w:eastAsia="標楷體" w:hint="eastAsia"/>
                <w:color w:val="767171" w:themeColor="background2" w:themeShade="80"/>
                <w:sz w:val="22"/>
              </w:rPr>
              <w:t>等</w:t>
            </w:r>
            <w:r w:rsidR="003B101C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。</w:t>
            </w:r>
          </w:p>
          <w:p w:rsidR="009B6716" w:rsidRPr="003B101C" w:rsidRDefault="009B6716" w:rsidP="001C4994">
            <w:pPr>
              <w:spacing w:line="0" w:lineRule="atLeast"/>
              <w:jc w:val="both"/>
              <w:rPr>
                <w:rFonts w:ascii="Times New Roman" w:eastAsia="標楷體" w:hAnsi="Times New Roman"/>
                <w:szCs w:val="28"/>
              </w:rPr>
            </w:pPr>
          </w:p>
          <w:p w:rsidR="001C4994" w:rsidRDefault="001C4994" w:rsidP="001C4994">
            <w:pPr>
              <w:spacing w:line="0" w:lineRule="atLeast"/>
              <w:jc w:val="both"/>
              <w:rPr>
                <w:rFonts w:ascii="Times New Roman" w:eastAsia="標楷體" w:hAnsi="Times New Roman"/>
                <w:szCs w:val="28"/>
              </w:rPr>
            </w:pPr>
          </w:p>
          <w:p w:rsidR="00CF7325" w:rsidRDefault="00CF7325" w:rsidP="001C4994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CF7325" w:rsidRDefault="00CF7325" w:rsidP="001C4994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04991" w:rsidRPr="006730BE" w:rsidTr="00072367">
        <w:trPr>
          <w:trHeight w:val="365"/>
        </w:trPr>
        <w:tc>
          <w:tcPr>
            <w:tcW w:w="5000" w:type="pct"/>
            <w:gridSpan w:val="13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604991" w:rsidRPr="00604991" w:rsidRDefault="00604991" w:rsidP="0067216D">
            <w:pPr>
              <w:pBdr>
                <w:top w:val="single" w:sz="18" w:space="1" w:color="auto"/>
              </w:pBd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社群執行期程規劃</w:t>
            </w:r>
          </w:p>
        </w:tc>
      </w:tr>
      <w:tr w:rsidR="00604991" w:rsidRPr="006730BE" w:rsidTr="00072367">
        <w:trPr>
          <w:trHeight w:val="2472"/>
        </w:trPr>
        <w:tc>
          <w:tcPr>
            <w:tcW w:w="50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4991" w:rsidRPr="00B50BC2" w:rsidRDefault="00604991" w:rsidP="00604991">
            <w:pPr>
              <w:jc w:val="both"/>
              <w:rPr>
                <w:rFonts w:ascii="Times New Roman" w:eastAsia="標楷體" w:hAnsi="Times New Roman"/>
              </w:rPr>
            </w:pPr>
            <w:r w:rsidRPr="00B50BC2">
              <w:rPr>
                <w:rFonts w:ascii="Times New Roman" w:eastAsia="標楷體" w:hAnsi="Times New Roman"/>
              </w:rPr>
              <w:t>注意事項：</w:t>
            </w:r>
          </w:p>
          <w:p w:rsidR="00604991" w:rsidRDefault="00604991" w:rsidP="00604991">
            <w:pPr>
              <w:jc w:val="both"/>
              <w:rPr>
                <w:rFonts w:ascii="Times New Roman" w:eastAsia="標楷體" w:hAnsi="Times New Roman"/>
              </w:rPr>
            </w:pPr>
            <w:r w:rsidRPr="00B50BC2">
              <w:rPr>
                <w:rFonts w:ascii="Times New Roman" w:eastAsia="標楷體" w:hAnsi="Times New Roman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請具體說明預期執行進度及活動內容，並</w:t>
            </w:r>
            <w:r w:rsidRPr="00B50BC2">
              <w:rPr>
                <w:rFonts w:ascii="Times New Roman" w:eastAsia="標楷體" w:hAnsi="Times New Roman" w:hint="eastAsia"/>
              </w:rPr>
              <w:t>規劃至少六場</w:t>
            </w:r>
            <w:r>
              <w:rPr>
                <w:rFonts w:ascii="Times New Roman" w:eastAsia="標楷體" w:hAnsi="Times New Roman" w:hint="eastAsia"/>
              </w:rPr>
              <w:t>活動。</w:t>
            </w:r>
          </w:p>
          <w:p w:rsidR="00604991" w:rsidRDefault="00604991" w:rsidP="00604991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2. </w:t>
            </w:r>
            <w:r>
              <w:rPr>
                <w:rFonts w:ascii="Times New Roman" w:eastAsia="標楷體" w:hAnsi="Times New Roman" w:hint="eastAsia"/>
              </w:rPr>
              <w:t>經費支用項目</w:t>
            </w:r>
            <w:r w:rsidRPr="00B50BC2">
              <w:rPr>
                <w:rFonts w:ascii="Times New Roman" w:eastAsia="標楷體" w:hAnsi="Times New Roman"/>
              </w:rPr>
              <w:t>請</w:t>
            </w:r>
            <w:r w:rsidR="00B80E04">
              <w:rPr>
                <w:rFonts w:ascii="Times New Roman" w:eastAsia="標楷體" w:hAnsi="Times New Roman" w:hint="eastAsia"/>
              </w:rPr>
              <w:t>依個別場次活動編列，</w:t>
            </w:r>
            <w:r w:rsidR="00B80E04" w:rsidRPr="00B21BE1">
              <w:rPr>
                <w:rFonts w:ascii="Times New Roman" w:eastAsia="標楷體" w:hAnsi="Times New Roman" w:hint="eastAsia"/>
                <w:highlight w:val="yellow"/>
              </w:rPr>
              <w:t>總金額</w:t>
            </w:r>
            <w:r w:rsidR="00B80E04">
              <w:rPr>
                <w:rFonts w:ascii="Times New Roman" w:eastAsia="標楷體" w:hAnsi="Times New Roman" w:hint="eastAsia"/>
              </w:rPr>
              <w:t>不得超</w:t>
            </w:r>
            <w:r w:rsidR="00C2680D">
              <w:rPr>
                <w:rFonts w:ascii="Times New Roman" w:eastAsia="標楷體" w:hAnsi="Times New Roman" w:hint="eastAsia"/>
              </w:rPr>
              <w:t>出</w:t>
            </w:r>
            <w:r w:rsidR="00B80E04">
              <w:rPr>
                <w:rFonts w:ascii="Times New Roman" w:eastAsia="標楷體" w:hAnsi="Times New Roman" w:hint="eastAsia"/>
              </w:rPr>
              <w:t>各</w:t>
            </w:r>
            <w:r>
              <w:rPr>
                <w:rFonts w:ascii="Times New Roman" w:eastAsia="標楷體" w:hAnsi="Times New Roman" w:hint="eastAsia"/>
              </w:rPr>
              <w:t>社群類別</w:t>
            </w:r>
            <w:r w:rsidR="00AA05BF">
              <w:rPr>
                <w:rFonts w:ascii="Times New Roman" w:eastAsia="標楷體" w:hAnsi="Times New Roman" w:hint="eastAsia"/>
              </w:rPr>
              <w:t>金額</w:t>
            </w:r>
            <w:r>
              <w:rPr>
                <w:rFonts w:ascii="Times New Roman" w:eastAsia="標楷體" w:hAnsi="Times New Roman" w:hint="eastAsia"/>
              </w:rPr>
              <w:t>上限：</w:t>
            </w:r>
          </w:p>
          <w:p w:rsidR="00604991" w:rsidRPr="00B50BC2" w:rsidRDefault="00370E25" w:rsidP="00604991">
            <w:pPr>
              <w:pStyle w:val="a8"/>
              <w:numPr>
                <w:ilvl w:val="0"/>
                <w:numId w:val="19"/>
              </w:numPr>
              <w:ind w:leftChars="0" w:hanging="361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社會實踐</w:t>
            </w:r>
            <w:r w:rsidR="00604991" w:rsidRPr="00B50BC2">
              <w:rPr>
                <w:rFonts w:ascii="Times New Roman" w:eastAsia="標楷體" w:hAnsi="Times New Roman"/>
              </w:rPr>
              <w:t>社群</w:t>
            </w:r>
            <w:r w:rsidR="00604991" w:rsidRPr="00B50BC2">
              <w:rPr>
                <w:rFonts w:ascii="Times New Roman" w:eastAsia="標楷體" w:hAnsi="Times New Roman"/>
              </w:rPr>
              <w:t>15,000</w:t>
            </w:r>
            <w:r w:rsidR="00604991" w:rsidRPr="00B50BC2">
              <w:rPr>
                <w:rFonts w:ascii="Times New Roman" w:eastAsia="標楷體" w:hAnsi="Times New Roman"/>
              </w:rPr>
              <w:t>元</w:t>
            </w:r>
          </w:p>
          <w:p w:rsidR="00604991" w:rsidRPr="00B50BC2" w:rsidRDefault="00FA39E9" w:rsidP="00604991">
            <w:pPr>
              <w:pStyle w:val="a8"/>
              <w:numPr>
                <w:ilvl w:val="0"/>
                <w:numId w:val="19"/>
              </w:numPr>
              <w:ind w:leftChars="0" w:hanging="361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斜</w:t>
            </w:r>
            <w:proofErr w:type="gramStart"/>
            <w:r>
              <w:rPr>
                <w:rFonts w:ascii="Times New Roman" w:eastAsia="標楷體" w:hAnsi="Times New Roman" w:hint="eastAsia"/>
              </w:rPr>
              <w:t>槓跨域</w:t>
            </w:r>
            <w:r w:rsidR="00604991" w:rsidRPr="00B50BC2">
              <w:rPr>
                <w:rFonts w:ascii="Times New Roman" w:eastAsia="標楷體" w:hAnsi="Times New Roman"/>
              </w:rPr>
              <w:t>社</w:t>
            </w:r>
            <w:proofErr w:type="gramEnd"/>
            <w:r w:rsidR="00604991" w:rsidRPr="00B50BC2">
              <w:rPr>
                <w:rFonts w:ascii="Times New Roman" w:eastAsia="標楷體" w:hAnsi="Times New Roman"/>
              </w:rPr>
              <w:t>群</w:t>
            </w:r>
            <w:r w:rsidR="00604991" w:rsidRPr="00B50BC2">
              <w:rPr>
                <w:rFonts w:ascii="Times New Roman" w:eastAsia="標楷體" w:hAnsi="Times New Roman"/>
              </w:rPr>
              <w:t>10,000</w:t>
            </w:r>
            <w:r w:rsidR="00604991" w:rsidRPr="00B50BC2">
              <w:rPr>
                <w:rFonts w:ascii="Times New Roman" w:eastAsia="標楷體" w:hAnsi="Times New Roman"/>
              </w:rPr>
              <w:t>元</w:t>
            </w:r>
          </w:p>
          <w:p w:rsidR="00604991" w:rsidRPr="00B50BC2" w:rsidRDefault="00604991" w:rsidP="00604991">
            <w:pPr>
              <w:pStyle w:val="a8"/>
              <w:numPr>
                <w:ilvl w:val="0"/>
                <w:numId w:val="19"/>
              </w:numPr>
              <w:ind w:leftChars="0" w:hanging="361"/>
              <w:jc w:val="both"/>
              <w:rPr>
                <w:rFonts w:ascii="Times New Roman" w:eastAsia="標楷體" w:hAnsi="Times New Roman"/>
              </w:rPr>
            </w:pPr>
            <w:r w:rsidRPr="00B50BC2">
              <w:rPr>
                <w:rFonts w:ascii="Times New Roman" w:eastAsia="標楷體" w:hAnsi="Times New Roman"/>
              </w:rPr>
              <w:t>創新實作社群</w:t>
            </w:r>
            <w:r w:rsidRPr="00B50BC2">
              <w:rPr>
                <w:rFonts w:ascii="Times New Roman" w:eastAsia="標楷體" w:hAnsi="Times New Roman"/>
              </w:rPr>
              <w:t>20,000</w:t>
            </w:r>
            <w:r w:rsidRPr="00B50BC2">
              <w:rPr>
                <w:rFonts w:ascii="Times New Roman" w:eastAsia="標楷體" w:hAnsi="Times New Roman"/>
              </w:rPr>
              <w:t>元</w:t>
            </w:r>
          </w:p>
          <w:p w:rsidR="00604991" w:rsidRDefault="00604991" w:rsidP="00604991">
            <w:pPr>
              <w:ind w:left="281" w:hangingChars="117" w:hanging="281"/>
              <w:jc w:val="both"/>
              <w:rPr>
                <w:rFonts w:ascii="Times New Roman" w:eastAsia="標楷體" w:hAnsi="Times New Roman"/>
              </w:rPr>
            </w:pPr>
            <w:r w:rsidRPr="005900E2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416EEE">
              <w:rPr>
                <w:rFonts w:ascii="Times New Roman" w:eastAsia="標楷體" w:hAnsi="Times New Roman" w:hint="eastAsia"/>
              </w:rPr>
              <w:t>經費編列</w:t>
            </w:r>
            <w:r>
              <w:rPr>
                <w:rFonts w:ascii="Times New Roman" w:eastAsia="標楷體" w:hAnsi="Times New Roman" w:hint="eastAsia"/>
              </w:rPr>
              <w:t>須</w:t>
            </w:r>
            <w:r w:rsidRPr="00416EEE">
              <w:rPr>
                <w:rFonts w:ascii="Times New Roman" w:eastAsia="標楷體" w:hAnsi="Times New Roman" w:hint="eastAsia"/>
              </w:rPr>
              <w:t>與計畫</w:t>
            </w:r>
            <w:r>
              <w:rPr>
                <w:rFonts w:ascii="Times New Roman" w:eastAsia="標楷體" w:hAnsi="Times New Roman" w:hint="eastAsia"/>
              </w:rPr>
              <w:t>執行</w:t>
            </w:r>
            <w:r w:rsidRPr="00416EEE">
              <w:rPr>
                <w:rFonts w:ascii="Times New Roman" w:eastAsia="標楷體" w:hAnsi="Times New Roman" w:hint="eastAsia"/>
              </w:rPr>
              <w:t>有直接相關，</w:t>
            </w:r>
            <w:r>
              <w:rPr>
                <w:rFonts w:ascii="Times New Roman" w:eastAsia="標楷體" w:hAnsi="Times New Roman" w:hint="eastAsia"/>
              </w:rPr>
              <w:t>並</w:t>
            </w:r>
            <w:r w:rsidRPr="00416EEE">
              <w:rPr>
                <w:rFonts w:ascii="Times New Roman" w:eastAsia="標楷體" w:hAnsi="Times New Roman" w:hint="eastAsia"/>
              </w:rPr>
              <w:t>補助社群多數成員，</w:t>
            </w:r>
            <w:r>
              <w:rPr>
                <w:rFonts w:ascii="Times New Roman" w:eastAsia="標楷體" w:hAnsi="Times New Roman" w:hint="eastAsia"/>
              </w:rPr>
              <w:t>不得</w:t>
            </w:r>
            <w:r w:rsidRPr="00416EEE">
              <w:rPr>
                <w:rFonts w:ascii="Times New Roman" w:eastAsia="標楷體" w:hAnsi="Times New Roman" w:hint="eastAsia"/>
              </w:rPr>
              <w:t>流作個人或其他計畫活動使用。</w:t>
            </w:r>
          </w:p>
          <w:p w:rsidR="0067216D" w:rsidRDefault="00D76F3A" w:rsidP="00B80E04">
            <w:pPr>
              <w:ind w:left="281" w:hangingChars="117" w:hanging="281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4. </w:t>
            </w:r>
            <w:r>
              <w:rPr>
                <w:rFonts w:ascii="Times New Roman" w:eastAsia="標楷體" w:hAnsi="Times New Roman" w:hint="eastAsia"/>
              </w:rPr>
              <w:t>經費編列可參考本表後方『</w:t>
            </w:r>
            <w:r w:rsidR="00811EBD" w:rsidRPr="00811EBD">
              <w:rPr>
                <w:rFonts w:ascii="Times New Roman" w:eastAsia="標楷體" w:hAnsi="Times New Roman" w:hint="eastAsia"/>
              </w:rPr>
              <w:t>1</w:t>
            </w:r>
            <w:r w:rsidR="00563B8F">
              <w:rPr>
                <w:rFonts w:ascii="Times New Roman" w:eastAsia="標楷體" w:hAnsi="Times New Roman"/>
              </w:rPr>
              <w:t>10</w:t>
            </w:r>
            <w:r w:rsidR="00811EBD" w:rsidRPr="00811EBD">
              <w:rPr>
                <w:rFonts w:ascii="Times New Roman" w:eastAsia="標楷體" w:hAnsi="Times New Roman" w:hint="eastAsia"/>
              </w:rPr>
              <w:t>年師生學習</w:t>
            </w:r>
            <w:proofErr w:type="gramStart"/>
            <w:r w:rsidR="00811EBD" w:rsidRPr="00811EBD">
              <w:rPr>
                <w:rFonts w:ascii="Times New Roman" w:eastAsia="標楷體" w:hAnsi="Times New Roman" w:hint="eastAsia"/>
              </w:rPr>
              <w:t>社群各類別</w:t>
            </w:r>
            <w:proofErr w:type="gramEnd"/>
            <w:r w:rsidR="00811EBD" w:rsidRPr="00811EBD">
              <w:rPr>
                <w:rFonts w:ascii="Times New Roman" w:eastAsia="標楷體" w:hAnsi="Times New Roman" w:hint="eastAsia"/>
              </w:rPr>
              <w:t>補助項目及說明</w:t>
            </w:r>
            <w:r>
              <w:rPr>
                <w:rFonts w:ascii="Times New Roman" w:eastAsia="標楷體" w:hAnsi="Times New Roman" w:hint="eastAsia"/>
              </w:rPr>
              <w:t>』，</w:t>
            </w:r>
            <w:r w:rsidRPr="00D76F3A">
              <w:rPr>
                <w:rFonts w:ascii="Times New Roman" w:eastAsia="標楷體" w:hAnsi="Times New Roman" w:hint="eastAsia"/>
              </w:rPr>
              <w:t>備註說明處灰色文字範例僅供參考，請依實際執行需求</w:t>
            </w:r>
            <w:r w:rsidR="00811EBD">
              <w:rPr>
                <w:rFonts w:ascii="Times New Roman" w:eastAsia="標楷體" w:hAnsi="Times New Roman" w:hint="eastAsia"/>
              </w:rPr>
              <w:t>說明</w:t>
            </w:r>
            <w:r w:rsidRPr="00D76F3A">
              <w:rPr>
                <w:rFonts w:ascii="Times New Roman" w:eastAsia="標楷體" w:hAnsi="Times New Roman" w:hint="eastAsia"/>
              </w:rPr>
              <w:t>細項</w:t>
            </w:r>
            <w:r w:rsidR="00B21BE1">
              <w:rPr>
                <w:rFonts w:ascii="Times New Roman" w:eastAsia="標楷體" w:hAnsi="Times New Roman" w:hint="eastAsia"/>
              </w:rPr>
              <w:t>，並</w:t>
            </w:r>
            <w:r w:rsidR="00811EBD">
              <w:rPr>
                <w:rFonts w:ascii="Times New Roman" w:eastAsia="標楷體" w:hAnsi="Times New Roman" w:hint="eastAsia"/>
              </w:rPr>
              <w:t>填寫於各場活動經費預算備註欄</w:t>
            </w:r>
            <w:r w:rsidRPr="00D76F3A">
              <w:rPr>
                <w:rFonts w:ascii="Times New Roman" w:eastAsia="標楷體" w:hAnsi="Times New Roman" w:hint="eastAsia"/>
              </w:rPr>
              <w:t>。</w:t>
            </w:r>
          </w:p>
          <w:p w:rsidR="00D76F3A" w:rsidRPr="00B50BC2" w:rsidRDefault="0067216D" w:rsidP="0067216D">
            <w:pPr>
              <w:ind w:left="281" w:hangingChars="117" w:hanging="281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5. </w:t>
            </w:r>
            <w:r w:rsidR="00811EBD" w:rsidRPr="0067216D">
              <w:rPr>
                <w:rFonts w:ascii="Times New Roman" w:eastAsia="標楷體" w:hAnsi="Times New Roman" w:hint="eastAsia"/>
              </w:rPr>
              <w:t>表格如不敷使用，請自行增列</w:t>
            </w:r>
            <w:r w:rsidR="00811EBD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604991" w:rsidRPr="006730BE" w:rsidTr="00D76F3A">
        <w:trPr>
          <w:trHeight w:val="5102"/>
        </w:trPr>
        <w:tc>
          <w:tcPr>
            <w:tcW w:w="50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tbl>
            <w:tblPr>
              <w:tblStyle w:val="a5"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391"/>
              <w:gridCol w:w="1176"/>
              <w:gridCol w:w="895"/>
              <w:gridCol w:w="281"/>
              <w:gridCol w:w="1177"/>
              <w:gridCol w:w="2850"/>
            </w:tblGrid>
            <w:tr w:rsidR="00604991" w:rsidTr="0012358E">
              <w:trPr>
                <w:jc w:val="center"/>
              </w:trPr>
              <w:tc>
                <w:tcPr>
                  <w:tcW w:w="8770" w:type="dxa"/>
                  <w:gridSpan w:val="6"/>
                  <w:shd w:val="clear" w:color="auto" w:fill="DEEAF6" w:themeFill="accent1" w:themeFillTint="33"/>
                </w:tcPr>
                <w:p w:rsidR="00604991" w:rsidRPr="00420826" w:rsidRDefault="00604991" w:rsidP="003F3F6C">
                  <w:pPr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>--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第</w:t>
                  </w:r>
                  <w:r w:rsidRPr="003F3F6C">
                    <w:rPr>
                      <w:rFonts w:ascii="Times New Roman" w:eastAsia="標楷體" w:hAnsi="Times New Roman"/>
                      <w:szCs w:val="28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場活動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--</w:t>
                  </w:r>
                </w:p>
              </w:tc>
            </w:tr>
            <w:tr w:rsidR="00604991" w:rsidTr="0012358E">
              <w:trPr>
                <w:jc w:val="center"/>
              </w:trPr>
              <w:tc>
                <w:tcPr>
                  <w:tcW w:w="4462" w:type="dxa"/>
                  <w:gridSpan w:val="3"/>
                  <w:shd w:val="clear" w:color="auto" w:fill="auto"/>
                </w:tcPr>
                <w:p w:rsidR="00604991" w:rsidRPr="003F3F6C" w:rsidRDefault="00604991" w:rsidP="003F3F6C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日期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（或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Cs w:val="28"/>
                    </w:rPr>
                    <w:t>週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Cs w:val="28"/>
                    </w:rPr>
                    <w:t>）</w:t>
                  </w: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：</w:t>
                  </w:r>
                  <w:r w:rsidRPr="003F3F6C">
                    <w:rPr>
                      <w:rFonts w:ascii="Times New Roman" w:eastAsia="標楷體" w:hAnsi="Times New Roman" w:hint="eastAsia"/>
                      <w:szCs w:val="28"/>
                    </w:rPr>
                    <w:t xml:space="preserve"> </w:t>
                  </w:r>
                </w:p>
              </w:tc>
              <w:tc>
                <w:tcPr>
                  <w:tcW w:w="4308" w:type="dxa"/>
                  <w:gridSpan w:val="3"/>
                  <w:shd w:val="clear" w:color="auto" w:fill="auto"/>
                </w:tcPr>
                <w:p w:rsidR="00604991" w:rsidRPr="003F3F6C" w:rsidRDefault="00604991" w:rsidP="003F3F6C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>預期辦理時數：</w:t>
                  </w:r>
                </w:p>
              </w:tc>
            </w:tr>
            <w:tr w:rsidR="00604991" w:rsidTr="0012358E">
              <w:trPr>
                <w:jc w:val="center"/>
              </w:trPr>
              <w:tc>
                <w:tcPr>
                  <w:tcW w:w="8770" w:type="dxa"/>
                  <w:gridSpan w:val="6"/>
                  <w:shd w:val="clear" w:color="auto" w:fill="auto"/>
                </w:tcPr>
                <w:p w:rsidR="00604991" w:rsidRPr="00420826" w:rsidRDefault="00604991" w:rsidP="003F3F6C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Cs w:val="28"/>
                    </w:rPr>
                    <w:t>內容規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劃</w:t>
                  </w: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：</w:t>
                  </w:r>
                </w:p>
                <w:p w:rsidR="00604991" w:rsidRDefault="00604991" w:rsidP="003F3F6C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</w:p>
                <w:p w:rsidR="00604991" w:rsidRDefault="00604991" w:rsidP="003F3F6C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</w:p>
              </w:tc>
            </w:tr>
            <w:tr w:rsidR="00604991" w:rsidTr="0012358E">
              <w:trPr>
                <w:jc w:val="center"/>
              </w:trPr>
              <w:tc>
                <w:tcPr>
                  <w:tcW w:w="8770" w:type="dxa"/>
                  <w:gridSpan w:val="6"/>
                  <w:shd w:val="clear" w:color="auto" w:fill="FFCC99"/>
                </w:tcPr>
                <w:p w:rsidR="00604991" w:rsidRPr="00B718CA" w:rsidRDefault="00604991" w:rsidP="00420826">
                  <w:pPr>
                    <w:jc w:val="center"/>
                    <w:rPr>
                      <w:rFonts w:ascii="標楷體" w:eastAsia="標楷體" w:hAnsi="標楷體"/>
                      <w:sz w:val="22"/>
                      <w:szCs w:val="28"/>
                    </w:rPr>
                  </w:pPr>
                  <w:r w:rsidRPr="00B718CA">
                    <w:rPr>
                      <w:rFonts w:ascii="標楷體" w:eastAsia="標楷體" w:hAnsi="標楷體" w:hint="eastAsia"/>
                      <w:szCs w:val="28"/>
                    </w:rPr>
                    <w:t>經費預算</w:t>
                  </w:r>
                </w:p>
              </w:tc>
            </w:tr>
            <w:tr w:rsidR="00604991" w:rsidTr="00B718CA">
              <w:trPr>
                <w:jc w:val="center"/>
              </w:trPr>
              <w:tc>
                <w:tcPr>
                  <w:tcW w:w="2391" w:type="dxa"/>
                </w:tcPr>
                <w:p w:rsidR="00604991" w:rsidRPr="00B718CA" w:rsidRDefault="00604991" w:rsidP="00420826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B718CA">
                    <w:rPr>
                      <w:rFonts w:ascii="標楷體" w:eastAsia="標楷體" w:hAnsi="標楷體" w:hint="eastAsia"/>
                      <w:szCs w:val="28"/>
                    </w:rPr>
                    <w:t>項目</w:t>
                  </w:r>
                </w:p>
              </w:tc>
              <w:tc>
                <w:tcPr>
                  <w:tcW w:w="1176" w:type="dxa"/>
                </w:tcPr>
                <w:p w:rsidR="00604991" w:rsidRPr="00B718CA" w:rsidRDefault="00604991" w:rsidP="00420826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B718CA">
                    <w:rPr>
                      <w:rFonts w:ascii="標楷體" w:eastAsia="標楷體" w:hAnsi="標楷體" w:hint="eastAsia"/>
                      <w:szCs w:val="28"/>
                    </w:rPr>
                    <w:t>單價</w:t>
                  </w:r>
                </w:p>
              </w:tc>
              <w:tc>
                <w:tcPr>
                  <w:tcW w:w="1176" w:type="dxa"/>
                  <w:gridSpan w:val="2"/>
                </w:tcPr>
                <w:p w:rsidR="00604991" w:rsidRPr="00B718CA" w:rsidRDefault="00604991" w:rsidP="00420826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B718CA">
                    <w:rPr>
                      <w:rFonts w:ascii="標楷體" w:eastAsia="標楷體" w:hAnsi="標楷體" w:hint="eastAsia"/>
                      <w:szCs w:val="28"/>
                    </w:rPr>
                    <w:t>數量</w:t>
                  </w:r>
                </w:p>
              </w:tc>
              <w:tc>
                <w:tcPr>
                  <w:tcW w:w="1177" w:type="dxa"/>
                </w:tcPr>
                <w:p w:rsidR="00604991" w:rsidRPr="00B718CA" w:rsidRDefault="00604991" w:rsidP="00420826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B718CA">
                    <w:rPr>
                      <w:rFonts w:ascii="標楷體" w:eastAsia="標楷體" w:hAnsi="標楷體" w:hint="eastAsia"/>
                      <w:szCs w:val="28"/>
                    </w:rPr>
                    <w:t>小計</w:t>
                  </w:r>
                </w:p>
              </w:tc>
              <w:tc>
                <w:tcPr>
                  <w:tcW w:w="2850" w:type="dxa"/>
                </w:tcPr>
                <w:p w:rsidR="00604991" w:rsidRPr="00B718CA" w:rsidRDefault="00604991" w:rsidP="00420826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B718CA">
                    <w:rPr>
                      <w:rFonts w:ascii="標楷體" w:eastAsia="標楷體" w:hAnsi="標楷體" w:hint="eastAsia"/>
                      <w:szCs w:val="28"/>
                    </w:rPr>
                    <w:t>備註</w:t>
                  </w:r>
                </w:p>
              </w:tc>
            </w:tr>
            <w:tr w:rsidR="00604991" w:rsidTr="00B718CA">
              <w:trPr>
                <w:jc w:val="center"/>
              </w:trPr>
              <w:tc>
                <w:tcPr>
                  <w:tcW w:w="2391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</w:tr>
            <w:tr w:rsidR="00604991" w:rsidTr="00B718CA">
              <w:trPr>
                <w:jc w:val="center"/>
              </w:trPr>
              <w:tc>
                <w:tcPr>
                  <w:tcW w:w="2391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</w:tr>
            <w:tr w:rsidR="00604991" w:rsidTr="00B718CA">
              <w:trPr>
                <w:jc w:val="center"/>
              </w:trPr>
              <w:tc>
                <w:tcPr>
                  <w:tcW w:w="2391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</w:tr>
            <w:tr w:rsidR="00604991" w:rsidTr="00B718CA">
              <w:trPr>
                <w:jc w:val="center"/>
              </w:trPr>
              <w:tc>
                <w:tcPr>
                  <w:tcW w:w="2391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</w:tr>
            <w:tr w:rsidR="00604991" w:rsidTr="00B718CA">
              <w:trPr>
                <w:jc w:val="center"/>
              </w:trPr>
              <w:tc>
                <w:tcPr>
                  <w:tcW w:w="2391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</w:tr>
            <w:tr w:rsidR="00604991" w:rsidTr="00B718CA">
              <w:trPr>
                <w:jc w:val="center"/>
              </w:trPr>
              <w:tc>
                <w:tcPr>
                  <w:tcW w:w="4743" w:type="dxa"/>
                  <w:gridSpan w:val="4"/>
                  <w:shd w:val="clear" w:color="auto" w:fill="FFCC99"/>
                  <w:vAlign w:val="center"/>
                </w:tcPr>
                <w:p w:rsidR="00604991" w:rsidRPr="00B718CA" w:rsidRDefault="00604991" w:rsidP="00420826">
                  <w:pPr>
                    <w:jc w:val="right"/>
                    <w:rPr>
                      <w:rFonts w:ascii="標楷體" w:eastAsia="標楷體" w:hAnsi="標楷體"/>
                      <w:szCs w:val="24"/>
                    </w:rPr>
                  </w:pPr>
                  <w:r w:rsidRPr="00B718CA">
                    <w:rPr>
                      <w:rFonts w:ascii="標楷體" w:eastAsia="標楷體" w:hAnsi="標楷體" w:hint="eastAsia"/>
                      <w:szCs w:val="24"/>
                    </w:rPr>
                    <w:t>總計</w:t>
                  </w:r>
                </w:p>
              </w:tc>
              <w:tc>
                <w:tcPr>
                  <w:tcW w:w="4027" w:type="dxa"/>
                  <w:gridSpan w:val="2"/>
                </w:tcPr>
                <w:p w:rsidR="00604991" w:rsidRDefault="00604991" w:rsidP="00420826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</w:p>
              </w:tc>
            </w:tr>
          </w:tbl>
          <w:p w:rsidR="00604991" w:rsidRPr="00C806A6" w:rsidRDefault="00604991" w:rsidP="00420826">
            <w:pPr>
              <w:rPr>
                <w:rFonts w:ascii="微軟正黑體" w:eastAsia="微軟正黑體" w:hAnsi="微軟正黑體"/>
                <w:b/>
                <w:sz w:val="20"/>
                <w:szCs w:val="28"/>
              </w:rPr>
            </w:pPr>
          </w:p>
        </w:tc>
      </w:tr>
      <w:tr w:rsidR="001C7013" w:rsidRPr="006730BE" w:rsidTr="00D76F3A">
        <w:trPr>
          <w:trHeight w:val="5102"/>
        </w:trPr>
        <w:tc>
          <w:tcPr>
            <w:tcW w:w="50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tbl>
            <w:tblPr>
              <w:tblStyle w:val="a5"/>
              <w:tblpPr w:leftFromText="180" w:rightFromText="180" w:vertAnchor="page" w:horzAnchor="margin" w:tblpXSpec="center" w:tblpY="93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391"/>
              <w:gridCol w:w="1176"/>
              <w:gridCol w:w="895"/>
              <w:gridCol w:w="281"/>
              <w:gridCol w:w="1177"/>
              <w:gridCol w:w="2850"/>
            </w:tblGrid>
            <w:tr w:rsidR="001C7013" w:rsidTr="005B166A">
              <w:tc>
                <w:tcPr>
                  <w:tcW w:w="8770" w:type="dxa"/>
                  <w:gridSpan w:val="6"/>
                  <w:shd w:val="clear" w:color="auto" w:fill="DEEAF6" w:themeFill="accent1" w:themeFillTint="33"/>
                </w:tcPr>
                <w:p w:rsidR="001C7013" w:rsidRPr="00420826" w:rsidRDefault="001C7013" w:rsidP="0012358E">
                  <w:pPr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>--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第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2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場活動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--</w:t>
                  </w:r>
                </w:p>
              </w:tc>
            </w:tr>
            <w:tr w:rsidR="001C7013" w:rsidTr="005B166A">
              <w:tc>
                <w:tcPr>
                  <w:tcW w:w="4462" w:type="dxa"/>
                  <w:gridSpan w:val="3"/>
                  <w:shd w:val="clear" w:color="auto" w:fill="auto"/>
                </w:tcPr>
                <w:p w:rsidR="001C7013" w:rsidRPr="003F3F6C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日期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（或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Cs w:val="28"/>
                    </w:rPr>
                    <w:t>週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Cs w:val="28"/>
                    </w:rPr>
                    <w:t>）</w:t>
                  </w: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：</w:t>
                  </w:r>
                  <w:r w:rsidRPr="003F3F6C">
                    <w:rPr>
                      <w:rFonts w:ascii="Times New Roman" w:eastAsia="標楷體" w:hAnsi="Times New Roman" w:hint="eastAsia"/>
                      <w:szCs w:val="28"/>
                    </w:rPr>
                    <w:t xml:space="preserve"> </w:t>
                  </w:r>
                </w:p>
              </w:tc>
              <w:tc>
                <w:tcPr>
                  <w:tcW w:w="4308" w:type="dxa"/>
                  <w:gridSpan w:val="3"/>
                  <w:shd w:val="clear" w:color="auto" w:fill="auto"/>
                </w:tcPr>
                <w:p w:rsidR="001C7013" w:rsidRPr="003F3F6C" w:rsidRDefault="001C7013" w:rsidP="0012358E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>預期辦理時數：</w:t>
                  </w:r>
                </w:p>
              </w:tc>
            </w:tr>
            <w:tr w:rsidR="001C7013" w:rsidTr="005B166A">
              <w:tc>
                <w:tcPr>
                  <w:tcW w:w="8770" w:type="dxa"/>
                  <w:gridSpan w:val="6"/>
                  <w:shd w:val="clear" w:color="auto" w:fill="auto"/>
                </w:tcPr>
                <w:p w:rsidR="001C7013" w:rsidRPr="00420826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Cs w:val="28"/>
                    </w:rPr>
                    <w:t>內容規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劃</w:t>
                  </w: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：</w:t>
                  </w:r>
                </w:p>
                <w:p w:rsidR="001C7013" w:rsidRDefault="001C7013" w:rsidP="0012358E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</w:p>
                <w:p w:rsidR="001C7013" w:rsidRDefault="001C7013" w:rsidP="0012358E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</w:p>
              </w:tc>
            </w:tr>
            <w:tr w:rsidR="001C7013" w:rsidRPr="00D6498F" w:rsidTr="005B166A">
              <w:tc>
                <w:tcPr>
                  <w:tcW w:w="8770" w:type="dxa"/>
                  <w:gridSpan w:val="6"/>
                  <w:shd w:val="clear" w:color="auto" w:fill="FFCC99"/>
                </w:tcPr>
                <w:p w:rsidR="001C7013" w:rsidRPr="00D6498F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D6498F">
                    <w:rPr>
                      <w:rFonts w:ascii="標楷體" w:eastAsia="標楷體" w:hAnsi="標楷體" w:hint="eastAsia"/>
                      <w:szCs w:val="28"/>
                    </w:rPr>
                    <w:t>經費預算</w:t>
                  </w:r>
                </w:p>
              </w:tc>
            </w:tr>
            <w:tr w:rsidR="001C7013" w:rsidRPr="00D6498F" w:rsidTr="00D6498F">
              <w:tc>
                <w:tcPr>
                  <w:tcW w:w="2391" w:type="dxa"/>
                </w:tcPr>
                <w:p w:rsidR="001C7013" w:rsidRPr="00D6498F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D6498F">
                    <w:rPr>
                      <w:rFonts w:ascii="標楷體" w:eastAsia="標楷體" w:hAnsi="標楷體" w:hint="eastAsia"/>
                      <w:szCs w:val="28"/>
                    </w:rPr>
                    <w:t>項目</w:t>
                  </w:r>
                </w:p>
              </w:tc>
              <w:tc>
                <w:tcPr>
                  <w:tcW w:w="1176" w:type="dxa"/>
                </w:tcPr>
                <w:p w:rsidR="001C7013" w:rsidRPr="00D6498F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D6498F">
                    <w:rPr>
                      <w:rFonts w:ascii="標楷體" w:eastAsia="標楷體" w:hAnsi="標楷體" w:hint="eastAsia"/>
                      <w:szCs w:val="28"/>
                    </w:rPr>
                    <w:t>單價</w:t>
                  </w:r>
                </w:p>
              </w:tc>
              <w:tc>
                <w:tcPr>
                  <w:tcW w:w="1176" w:type="dxa"/>
                  <w:gridSpan w:val="2"/>
                </w:tcPr>
                <w:p w:rsidR="001C7013" w:rsidRPr="00D6498F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D6498F">
                    <w:rPr>
                      <w:rFonts w:ascii="標楷體" w:eastAsia="標楷體" w:hAnsi="標楷體" w:hint="eastAsia"/>
                      <w:szCs w:val="28"/>
                    </w:rPr>
                    <w:t>數量</w:t>
                  </w:r>
                </w:p>
              </w:tc>
              <w:tc>
                <w:tcPr>
                  <w:tcW w:w="1177" w:type="dxa"/>
                </w:tcPr>
                <w:p w:rsidR="001C7013" w:rsidRPr="00D6498F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D6498F">
                    <w:rPr>
                      <w:rFonts w:ascii="標楷體" w:eastAsia="標楷體" w:hAnsi="標楷體" w:hint="eastAsia"/>
                      <w:szCs w:val="28"/>
                    </w:rPr>
                    <w:t>小計</w:t>
                  </w:r>
                </w:p>
              </w:tc>
              <w:tc>
                <w:tcPr>
                  <w:tcW w:w="2850" w:type="dxa"/>
                </w:tcPr>
                <w:p w:rsidR="001C7013" w:rsidRPr="00D6498F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D6498F">
                    <w:rPr>
                      <w:rFonts w:ascii="標楷體" w:eastAsia="標楷體" w:hAnsi="標楷體" w:hint="eastAsia"/>
                      <w:szCs w:val="28"/>
                    </w:rPr>
                    <w:t>備註</w:t>
                  </w:r>
                </w:p>
              </w:tc>
            </w:tr>
            <w:tr w:rsidR="001C7013" w:rsidRPr="00D6498F" w:rsidTr="00D6498F">
              <w:tc>
                <w:tcPr>
                  <w:tcW w:w="2391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7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</w:tr>
            <w:tr w:rsidR="001C7013" w:rsidRPr="00D6498F" w:rsidTr="00D6498F">
              <w:tc>
                <w:tcPr>
                  <w:tcW w:w="2391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7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</w:tr>
            <w:tr w:rsidR="001C7013" w:rsidRPr="00D6498F" w:rsidTr="00D6498F">
              <w:tc>
                <w:tcPr>
                  <w:tcW w:w="2391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7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</w:tr>
            <w:tr w:rsidR="001C7013" w:rsidRPr="00D6498F" w:rsidTr="00D6498F">
              <w:tc>
                <w:tcPr>
                  <w:tcW w:w="2391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7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</w:tr>
            <w:tr w:rsidR="001C7013" w:rsidRPr="00D6498F" w:rsidTr="00D6498F">
              <w:tc>
                <w:tcPr>
                  <w:tcW w:w="2391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7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</w:tr>
            <w:tr w:rsidR="001C7013" w:rsidRPr="00D6498F" w:rsidTr="00D6498F">
              <w:tc>
                <w:tcPr>
                  <w:tcW w:w="4743" w:type="dxa"/>
                  <w:gridSpan w:val="4"/>
                  <w:shd w:val="clear" w:color="auto" w:fill="FFCC99"/>
                  <w:vAlign w:val="center"/>
                </w:tcPr>
                <w:p w:rsidR="001C7013" w:rsidRPr="00D6498F" w:rsidRDefault="001C7013" w:rsidP="0012358E">
                  <w:pPr>
                    <w:jc w:val="right"/>
                    <w:rPr>
                      <w:rFonts w:ascii="標楷體" w:eastAsia="標楷體" w:hAnsi="標楷體"/>
                      <w:szCs w:val="28"/>
                    </w:rPr>
                  </w:pPr>
                  <w:r w:rsidRPr="00D6498F">
                    <w:rPr>
                      <w:rFonts w:ascii="標楷體" w:eastAsia="標楷體" w:hAnsi="標楷體" w:hint="eastAsia"/>
                      <w:szCs w:val="28"/>
                    </w:rPr>
                    <w:t>總計</w:t>
                  </w:r>
                </w:p>
              </w:tc>
              <w:tc>
                <w:tcPr>
                  <w:tcW w:w="4027" w:type="dxa"/>
                  <w:gridSpan w:val="2"/>
                </w:tcPr>
                <w:p w:rsidR="001C7013" w:rsidRPr="00D6498F" w:rsidRDefault="001C7013" w:rsidP="0012358E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</w:tbl>
          <w:p w:rsidR="001C7013" w:rsidRDefault="001C7013" w:rsidP="003F3F6C">
            <w:pPr>
              <w:jc w:val="both"/>
              <w:rPr>
                <w:rFonts w:ascii="微軟正黑體" w:eastAsia="微軟正黑體" w:hAnsi="微軟正黑體"/>
                <w:b/>
                <w:sz w:val="20"/>
                <w:szCs w:val="28"/>
              </w:rPr>
            </w:pPr>
          </w:p>
          <w:p w:rsidR="001C7013" w:rsidRPr="00C806A6" w:rsidRDefault="001C7013" w:rsidP="003F3F6C">
            <w:pPr>
              <w:jc w:val="both"/>
              <w:rPr>
                <w:rFonts w:ascii="微軟正黑體" w:eastAsia="微軟正黑體" w:hAnsi="微軟正黑體"/>
                <w:b/>
                <w:sz w:val="20"/>
                <w:szCs w:val="28"/>
              </w:rPr>
            </w:pPr>
          </w:p>
        </w:tc>
      </w:tr>
      <w:tr w:rsidR="001C7013" w:rsidRPr="006730BE" w:rsidTr="00072367">
        <w:trPr>
          <w:trHeight w:val="5065"/>
        </w:trPr>
        <w:tc>
          <w:tcPr>
            <w:tcW w:w="50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tbl>
            <w:tblPr>
              <w:tblStyle w:val="a5"/>
              <w:tblpPr w:leftFromText="180" w:rightFromText="180" w:vertAnchor="page" w:horzAnchor="margin" w:tblpXSpec="center" w:tblpY="93"/>
              <w:tblOverlap w:val="never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2391"/>
              <w:gridCol w:w="1176"/>
              <w:gridCol w:w="895"/>
              <w:gridCol w:w="281"/>
              <w:gridCol w:w="1177"/>
              <w:gridCol w:w="2850"/>
            </w:tblGrid>
            <w:tr w:rsidR="001C7013" w:rsidTr="005B166A">
              <w:tc>
                <w:tcPr>
                  <w:tcW w:w="8770" w:type="dxa"/>
                  <w:gridSpan w:val="6"/>
                  <w:shd w:val="clear" w:color="auto" w:fill="DEEAF6" w:themeFill="accent1" w:themeFillTint="33"/>
                </w:tcPr>
                <w:p w:rsidR="001C7013" w:rsidRPr="00420826" w:rsidRDefault="001C7013" w:rsidP="0012358E">
                  <w:pPr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lastRenderedPageBreak/>
                    <w:t>--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第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3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場活動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--</w:t>
                  </w:r>
                </w:p>
              </w:tc>
            </w:tr>
            <w:tr w:rsidR="001C7013" w:rsidTr="005B166A">
              <w:tc>
                <w:tcPr>
                  <w:tcW w:w="4462" w:type="dxa"/>
                  <w:gridSpan w:val="3"/>
                  <w:shd w:val="clear" w:color="auto" w:fill="auto"/>
                </w:tcPr>
                <w:p w:rsidR="001C7013" w:rsidRPr="003F3F6C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日期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（或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Cs w:val="28"/>
                    </w:rPr>
                    <w:t>週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Cs w:val="28"/>
                    </w:rPr>
                    <w:t>）</w:t>
                  </w: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：</w:t>
                  </w:r>
                  <w:r w:rsidRPr="003F3F6C">
                    <w:rPr>
                      <w:rFonts w:ascii="Times New Roman" w:eastAsia="標楷體" w:hAnsi="Times New Roman" w:hint="eastAsia"/>
                      <w:szCs w:val="28"/>
                    </w:rPr>
                    <w:t xml:space="preserve"> </w:t>
                  </w:r>
                </w:p>
              </w:tc>
              <w:tc>
                <w:tcPr>
                  <w:tcW w:w="4308" w:type="dxa"/>
                  <w:gridSpan w:val="3"/>
                  <w:shd w:val="clear" w:color="auto" w:fill="auto"/>
                </w:tcPr>
                <w:p w:rsidR="001C7013" w:rsidRPr="003F3F6C" w:rsidRDefault="001C7013" w:rsidP="0012358E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>預期辦理時數：</w:t>
                  </w:r>
                </w:p>
              </w:tc>
            </w:tr>
            <w:tr w:rsidR="001C7013" w:rsidTr="005B166A">
              <w:tc>
                <w:tcPr>
                  <w:tcW w:w="8770" w:type="dxa"/>
                  <w:gridSpan w:val="6"/>
                  <w:shd w:val="clear" w:color="auto" w:fill="auto"/>
                </w:tcPr>
                <w:p w:rsidR="001C7013" w:rsidRPr="00420826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Cs w:val="28"/>
                    </w:rPr>
                    <w:t>內容規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劃</w:t>
                  </w: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：</w:t>
                  </w:r>
                </w:p>
                <w:p w:rsidR="001C7013" w:rsidRDefault="001C7013" w:rsidP="0012358E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</w:p>
                <w:p w:rsidR="001C7013" w:rsidRDefault="001C7013" w:rsidP="0012358E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</w:p>
              </w:tc>
            </w:tr>
            <w:tr w:rsidR="001C7013" w:rsidRPr="003D5051" w:rsidTr="005B166A">
              <w:tc>
                <w:tcPr>
                  <w:tcW w:w="8770" w:type="dxa"/>
                  <w:gridSpan w:val="6"/>
                  <w:shd w:val="clear" w:color="auto" w:fill="FFCC99"/>
                </w:tcPr>
                <w:p w:rsidR="001C7013" w:rsidRPr="003D5051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3D5051">
                    <w:rPr>
                      <w:rFonts w:ascii="標楷體" w:eastAsia="標楷體" w:hAnsi="標楷體" w:hint="eastAsia"/>
                      <w:szCs w:val="28"/>
                    </w:rPr>
                    <w:t>經費預算</w:t>
                  </w:r>
                </w:p>
              </w:tc>
            </w:tr>
            <w:tr w:rsidR="001C7013" w:rsidRPr="003D5051" w:rsidTr="003D5051">
              <w:tc>
                <w:tcPr>
                  <w:tcW w:w="2391" w:type="dxa"/>
                </w:tcPr>
                <w:p w:rsidR="001C7013" w:rsidRPr="003D5051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3D5051">
                    <w:rPr>
                      <w:rFonts w:ascii="標楷體" w:eastAsia="標楷體" w:hAnsi="標楷體" w:hint="eastAsia"/>
                      <w:szCs w:val="28"/>
                    </w:rPr>
                    <w:t>項目</w:t>
                  </w:r>
                </w:p>
              </w:tc>
              <w:tc>
                <w:tcPr>
                  <w:tcW w:w="1176" w:type="dxa"/>
                </w:tcPr>
                <w:p w:rsidR="001C7013" w:rsidRPr="003D5051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3D5051">
                    <w:rPr>
                      <w:rFonts w:ascii="標楷體" w:eastAsia="標楷體" w:hAnsi="標楷體" w:hint="eastAsia"/>
                      <w:szCs w:val="28"/>
                    </w:rPr>
                    <w:t>單價</w:t>
                  </w:r>
                </w:p>
              </w:tc>
              <w:tc>
                <w:tcPr>
                  <w:tcW w:w="1176" w:type="dxa"/>
                  <w:gridSpan w:val="2"/>
                </w:tcPr>
                <w:p w:rsidR="001C7013" w:rsidRPr="003D5051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3D5051">
                    <w:rPr>
                      <w:rFonts w:ascii="標楷體" w:eastAsia="標楷體" w:hAnsi="標楷體" w:hint="eastAsia"/>
                      <w:szCs w:val="28"/>
                    </w:rPr>
                    <w:t>數量</w:t>
                  </w:r>
                </w:p>
              </w:tc>
              <w:tc>
                <w:tcPr>
                  <w:tcW w:w="1177" w:type="dxa"/>
                </w:tcPr>
                <w:p w:rsidR="001C7013" w:rsidRPr="003D5051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3D5051">
                    <w:rPr>
                      <w:rFonts w:ascii="標楷體" w:eastAsia="標楷體" w:hAnsi="標楷體" w:hint="eastAsia"/>
                      <w:szCs w:val="28"/>
                    </w:rPr>
                    <w:t>小計</w:t>
                  </w:r>
                </w:p>
              </w:tc>
              <w:tc>
                <w:tcPr>
                  <w:tcW w:w="2850" w:type="dxa"/>
                </w:tcPr>
                <w:p w:rsidR="001C7013" w:rsidRPr="003D5051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3D5051">
                    <w:rPr>
                      <w:rFonts w:ascii="標楷體" w:eastAsia="標楷體" w:hAnsi="標楷體" w:hint="eastAsia"/>
                      <w:szCs w:val="28"/>
                    </w:rPr>
                    <w:t>備註</w:t>
                  </w:r>
                </w:p>
              </w:tc>
            </w:tr>
            <w:tr w:rsidR="001C7013" w:rsidRPr="003D5051" w:rsidTr="003D5051">
              <w:tc>
                <w:tcPr>
                  <w:tcW w:w="2391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7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</w:tr>
            <w:tr w:rsidR="001C7013" w:rsidRPr="003D5051" w:rsidTr="003D5051">
              <w:tc>
                <w:tcPr>
                  <w:tcW w:w="2391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7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</w:tr>
            <w:tr w:rsidR="001C7013" w:rsidRPr="003D5051" w:rsidTr="003D5051">
              <w:tc>
                <w:tcPr>
                  <w:tcW w:w="2391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7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</w:tr>
            <w:tr w:rsidR="001C7013" w:rsidRPr="003D5051" w:rsidTr="003D5051">
              <w:tc>
                <w:tcPr>
                  <w:tcW w:w="2391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7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</w:tr>
            <w:tr w:rsidR="001C7013" w:rsidRPr="003D5051" w:rsidTr="003D5051">
              <w:tc>
                <w:tcPr>
                  <w:tcW w:w="2391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7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</w:tr>
            <w:tr w:rsidR="001C7013" w:rsidRPr="003D5051" w:rsidTr="003D5051">
              <w:tc>
                <w:tcPr>
                  <w:tcW w:w="4743" w:type="dxa"/>
                  <w:gridSpan w:val="4"/>
                  <w:shd w:val="clear" w:color="auto" w:fill="FFCC99"/>
                  <w:vAlign w:val="center"/>
                </w:tcPr>
                <w:p w:rsidR="001C7013" w:rsidRPr="003D5051" w:rsidRDefault="001C7013" w:rsidP="0012358E">
                  <w:pPr>
                    <w:jc w:val="right"/>
                    <w:rPr>
                      <w:rFonts w:ascii="標楷體" w:eastAsia="標楷體" w:hAnsi="標楷體"/>
                      <w:szCs w:val="28"/>
                    </w:rPr>
                  </w:pPr>
                  <w:r w:rsidRPr="003D5051">
                    <w:rPr>
                      <w:rFonts w:ascii="標楷體" w:eastAsia="標楷體" w:hAnsi="標楷體" w:hint="eastAsia"/>
                      <w:szCs w:val="28"/>
                    </w:rPr>
                    <w:t>總計</w:t>
                  </w:r>
                </w:p>
              </w:tc>
              <w:tc>
                <w:tcPr>
                  <w:tcW w:w="4027" w:type="dxa"/>
                  <w:gridSpan w:val="2"/>
                </w:tcPr>
                <w:p w:rsidR="001C7013" w:rsidRPr="003D5051" w:rsidRDefault="001C7013" w:rsidP="0012358E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</w:tbl>
          <w:p w:rsidR="001C7013" w:rsidRDefault="001C7013" w:rsidP="0012358E">
            <w:pPr>
              <w:rPr>
                <w:rFonts w:ascii="微軟正黑體" w:eastAsia="微軟正黑體" w:hAnsi="微軟正黑體"/>
                <w:b/>
                <w:sz w:val="20"/>
                <w:szCs w:val="28"/>
              </w:rPr>
            </w:pPr>
          </w:p>
          <w:p w:rsidR="001C7013" w:rsidRPr="00C806A6" w:rsidRDefault="001C7013" w:rsidP="0012358E">
            <w:pPr>
              <w:rPr>
                <w:rFonts w:ascii="微軟正黑體" w:eastAsia="微軟正黑體" w:hAnsi="微軟正黑體"/>
                <w:b/>
                <w:sz w:val="20"/>
                <w:szCs w:val="28"/>
              </w:rPr>
            </w:pPr>
          </w:p>
        </w:tc>
      </w:tr>
      <w:tr w:rsidR="001C7013" w:rsidRPr="006730BE" w:rsidTr="00072367">
        <w:trPr>
          <w:trHeight w:val="5102"/>
        </w:trPr>
        <w:tc>
          <w:tcPr>
            <w:tcW w:w="50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tbl>
            <w:tblPr>
              <w:tblStyle w:val="a5"/>
              <w:tblpPr w:leftFromText="180" w:rightFromText="180" w:vertAnchor="page" w:horzAnchor="margin" w:tblpXSpec="center" w:tblpY="93"/>
              <w:tblOverlap w:val="never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2391"/>
              <w:gridCol w:w="1176"/>
              <w:gridCol w:w="895"/>
              <w:gridCol w:w="281"/>
              <w:gridCol w:w="1177"/>
              <w:gridCol w:w="2850"/>
            </w:tblGrid>
            <w:tr w:rsidR="001C7013" w:rsidTr="005B166A">
              <w:tc>
                <w:tcPr>
                  <w:tcW w:w="8770" w:type="dxa"/>
                  <w:gridSpan w:val="6"/>
                  <w:shd w:val="clear" w:color="auto" w:fill="DEEAF6" w:themeFill="accent1" w:themeFillTint="33"/>
                </w:tcPr>
                <w:p w:rsidR="001C7013" w:rsidRPr="00420826" w:rsidRDefault="001C7013" w:rsidP="0012358E">
                  <w:pPr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>--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第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4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場活動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--</w:t>
                  </w:r>
                </w:p>
              </w:tc>
            </w:tr>
            <w:tr w:rsidR="001C7013" w:rsidTr="005B166A">
              <w:tc>
                <w:tcPr>
                  <w:tcW w:w="4462" w:type="dxa"/>
                  <w:gridSpan w:val="3"/>
                  <w:shd w:val="clear" w:color="auto" w:fill="auto"/>
                </w:tcPr>
                <w:p w:rsidR="001C7013" w:rsidRPr="003F3F6C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日期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（或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Cs w:val="28"/>
                    </w:rPr>
                    <w:t>週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Cs w:val="28"/>
                    </w:rPr>
                    <w:t>）</w:t>
                  </w: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：</w:t>
                  </w:r>
                  <w:r w:rsidRPr="003F3F6C">
                    <w:rPr>
                      <w:rFonts w:ascii="Times New Roman" w:eastAsia="標楷體" w:hAnsi="Times New Roman" w:hint="eastAsia"/>
                      <w:szCs w:val="28"/>
                    </w:rPr>
                    <w:t xml:space="preserve"> </w:t>
                  </w:r>
                </w:p>
              </w:tc>
              <w:tc>
                <w:tcPr>
                  <w:tcW w:w="4308" w:type="dxa"/>
                  <w:gridSpan w:val="3"/>
                  <w:shd w:val="clear" w:color="auto" w:fill="auto"/>
                </w:tcPr>
                <w:p w:rsidR="001C7013" w:rsidRPr="003F3F6C" w:rsidRDefault="001C7013" w:rsidP="0012358E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>預期辦理時數：</w:t>
                  </w:r>
                </w:p>
              </w:tc>
            </w:tr>
            <w:tr w:rsidR="001C7013" w:rsidTr="005B166A">
              <w:tc>
                <w:tcPr>
                  <w:tcW w:w="8770" w:type="dxa"/>
                  <w:gridSpan w:val="6"/>
                  <w:shd w:val="clear" w:color="auto" w:fill="auto"/>
                </w:tcPr>
                <w:p w:rsidR="001C7013" w:rsidRPr="00420826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Cs w:val="28"/>
                    </w:rPr>
                    <w:t>內容規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劃</w:t>
                  </w: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：</w:t>
                  </w:r>
                </w:p>
                <w:p w:rsidR="001C7013" w:rsidRDefault="001C7013" w:rsidP="0012358E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</w:p>
                <w:p w:rsidR="001C7013" w:rsidRDefault="001C7013" w:rsidP="0012358E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</w:p>
              </w:tc>
            </w:tr>
            <w:tr w:rsidR="001C7013" w:rsidTr="005B166A">
              <w:tc>
                <w:tcPr>
                  <w:tcW w:w="8770" w:type="dxa"/>
                  <w:gridSpan w:val="6"/>
                  <w:shd w:val="clear" w:color="auto" w:fill="FFCC99"/>
                </w:tcPr>
                <w:p w:rsidR="001C7013" w:rsidRPr="00544844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4"/>
                    </w:rPr>
                    <w:t>經費預算</w:t>
                  </w:r>
                </w:p>
              </w:tc>
            </w:tr>
            <w:tr w:rsidR="001C7013" w:rsidTr="00544844">
              <w:tc>
                <w:tcPr>
                  <w:tcW w:w="2391" w:type="dxa"/>
                </w:tcPr>
                <w:p w:rsidR="001C7013" w:rsidRPr="00544844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4"/>
                    </w:rPr>
                    <w:t>項目</w:t>
                  </w:r>
                </w:p>
              </w:tc>
              <w:tc>
                <w:tcPr>
                  <w:tcW w:w="1176" w:type="dxa"/>
                </w:tcPr>
                <w:p w:rsidR="001C7013" w:rsidRPr="00544844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4"/>
                    </w:rPr>
                    <w:t>單價</w:t>
                  </w:r>
                </w:p>
              </w:tc>
              <w:tc>
                <w:tcPr>
                  <w:tcW w:w="1176" w:type="dxa"/>
                  <w:gridSpan w:val="2"/>
                </w:tcPr>
                <w:p w:rsidR="001C7013" w:rsidRPr="00544844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4"/>
                    </w:rPr>
                    <w:t>數量</w:t>
                  </w:r>
                </w:p>
              </w:tc>
              <w:tc>
                <w:tcPr>
                  <w:tcW w:w="1177" w:type="dxa"/>
                </w:tcPr>
                <w:p w:rsidR="001C7013" w:rsidRPr="00544844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4"/>
                    </w:rPr>
                    <w:t>小計</w:t>
                  </w:r>
                </w:p>
              </w:tc>
              <w:tc>
                <w:tcPr>
                  <w:tcW w:w="2850" w:type="dxa"/>
                </w:tcPr>
                <w:p w:rsidR="001C7013" w:rsidRPr="00544844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4"/>
                    </w:rPr>
                    <w:t>備註</w:t>
                  </w:r>
                </w:p>
              </w:tc>
            </w:tr>
            <w:tr w:rsidR="001C7013" w:rsidTr="00544844">
              <w:tc>
                <w:tcPr>
                  <w:tcW w:w="2391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1C7013" w:rsidTr="00544844">
              <w:tc>
                <w:tcPr>
                  <w:tcW w:w="2391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1C7013" w:rsidTr="00544844">
              <w:tc>
                <w:tcPr>
                  <w:tcW w:w="2391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1C7013" w:rsidTr="00544844">
              <w:tc>
                <w:tcPr>
                  <w:tcW w:w="2391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1C7013" w:rsidTr="00544844">
              <w:tc>
                <w:tcPr>
                  <w:tcW w:w="2391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1C7013" w:rsidTr="00544844">
              <w:tc>
                <w:tcPr>
                  <w:tcW w:w="4743" w:type="dxa"/>
                  <w:gridSpan w:val="4"/>
                  <w:shd w:val="clear" w:color="auto" w:fill="FFCC99"/>
                  <w:vAlign w:val="center"/>
                </w:tcPr>
                <w:p w:rsidR="001C7013" w:rsidRPr="00544844" w:rsidRDefault="001C7013" w:rsidP="0012358E">
                  <w:pPr>
                    <w:jc w:val="right"/>
                    <w:rPr>
                      <w:rFonts w:ascii="標楷體" w:eastAsia="標楷體" w:hAnsi="標楷體"/>
                      <w:szCs w:val="24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4"/>
                    </w:rPr>
                    <w:t>總計</w:t>
                  </w:r>
                </w:p>
              </w:tc>
              <w:tc>
                <w:tcPr>
                  <w:tcW w:w="4027" w:type="dxa"/>
                  <w:gridSpan w:val="2"/>
                </w:tcPr>
                <w:p w:rsidR="001C7013" w:rsidRPr="00544844" w:rsidRDefault="001C7013" w:rsidP="0012358E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1C7013" w:rsidRPr="00C806A6" w:rsidRDefault="001C7013" w:rsidP="0012358E">
            <w:pPr>
              <w:rPr>
                <w:rFonts w:ascii="微軟正黑體" w:eastAsia="微軟正黑體" w:hAnsi="微軟正黑體"/>
                <w:b/>
                <w:sz w:val="20"/>
                <w:szCs w:val="28"/>
              </w:rPr>
            </w:pPr>
          </w:p>
        </w:tc>
      </w:tr>
      <w:tr w:rsidR="001C7013" w:rsidRPr="006730BE" w:rsidTr="00072367">
        <w:trPr>
          <w:trHeight w:val="1685"/>
        </w:trPr>
        <w:tc>
          <w:tcPr>
            <w:tcW w:w="50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tbl>
            <w:tblPr>
              <w:tblStyle w:val="a5"/>
              <w:tblpPr w:leftFromText="180" w:rightFromText="180" w:vertAnchor="page" w:horzAnchor="margin" w:tblpXSpec="center" w:tblpY="98"/>
              <w:tblOverlap w:val="never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2391"/>
              <w:gridCol w:w="1523"/>
              <w:gridCol w:w="548"/>
              <w:gridCol w:w="443"/>
              <w:gridCol w:w="1015"/>
              <w:gridCol w:w="2850"/>
            </w:tblGrid>
            <w:tr w:rsidR="001C7013" w:rsidTr="000872AE">
              <w:tc>
                <w:tcPr>
                  <w:tcW w:w="8770" w:type="dxa"/>
                  <w:gridSpan w:val="6"/>
                  <w:shd w:val="clear" w:color="auto" w:fill="DEEAF6" w:themeFill="accent1" w:themeFillTint="33"/>
                  <w:vAlign w:val="center"/>
                </w:tcPr>
                <w:p w:rsidR="001C7013" w:rsidRPr="00420826" w:rsidRDefault="001C7013" w:rsidP="000872AE">
                  <w:pPr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>--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第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5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場活動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--</w:t>
                  </w:r>
                </w:p>
              </w:tc>
            </w:tr>
            <w:tr w:rsidR="001C7013" w:rsidTr="001C7013">
              <w:tc>
                <w:tcPr>
                  <w:tcW w:w="4462" w:type="dxa"/>
                  <w:gridSpan w:val="3"/>
                  <w:shd w:val="clear" w:color="auto" w:fill="auto"/>
                </w:tcPr>
                <w:p w:rsidR="001C7013" w:rsidRPr="003F3F6C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8"/>
                    </w:rPr>
                  </w:pP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日期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（或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Cs w:val="28"/>
                    </w:rPr>
                    <w:t>週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Cs w:val="28"/>
                    </w:rPr>
                    <w:t>）</w:t>
                  </w: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：</w:t>
                  </w:r>
                  <w:r w:rsidRPr="003F3F6C">
                    <w:rPr>
                      <w:rFonts w:ascii="Times New Roman" w:eastAsia="標楷體" w:hAnsi="Times New Roman" w:hint="eastAsia"/>
                      <w:szCs w:val="28"/>
                    </w:rPr>
                    <w:t xml:space="preserve"> </w:t>
                  </w:r>
                </w:p>
              </w:tc>
              <w:tc>
                <w:tcPr>
                  <w:tcW w:w="4308" w:type="dxa"/>
                  <w:gridSpan w:val="3"/>
                  <w:shd w:val="clear" w:color="auto" w:fill="auto"/>
                </w:tcPr>
                <w:p w:rsidR="001C7013" w:rsidRPr="003F3F6C" w:rsidRDefault="001C7013" w:rsidP="001C7013">
                  <w:pPr>
                    <w:jc w:val="both"/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>預期辦理時數：</w:t>
                  </w:r>
                </w:p>
              </w:tc>
            </w:tr>
            <w:tr w:rsidR="001C7013" w:rsidTr="001C7013">
              <w:tc>
                <w:tcPr>
                  <w:tcW w:w="8770" w:type="dxa"/>
                  <w:gridSpan w:val="6"/>
                  <w:shd w:val="clear" w:color="auto" w:fill="auto"/>
                </w:tcPr>
                <w:p w:rsidR="001C7013" w:rsidRPr="00420826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Cs w:val="28"/>
                    </w:rPr>
                    <w:t>內容規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劃</w:t>
                  </w: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：</w:t>
                  </w:r>
                </w:p>
                <w:p w:rsidR="001C7013" w:rsidRDefault="001C7013" w:rsidP="001C7013">
                  <w:pPr>
                    <w:jc w:val="both"/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</w:p>
                <w:p w:rsidR="001C7013" w:rsidRDefault="001C7013" w:rsidP="001C7013">
                  <w:pPr>
                    <w:jc w:val="both"/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</w:p>
              </w:tc>
            </w:tr>
            <w:tr w:rsidR="001C7013" w:rsidRPr="00544844" w:rsidTr="001C7013">
              <w:tc>
                <w:tcPr>
                  <w:tcW w:w="8770" w:type="dxa"/>
                  <w:gridSpan w:val="6"/>
                  <w:shd w:val="clear" w:color="auto" w:fill="FFCC99"/>
                </w:tcPr>
                <w:p w:rsidR="001C7013" w:rsidRPr="00544844" w:rsidRDefault="001C7013" w:rsidP="00544844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4"/>
                    </w:rPr>
                    <w:t>經費預算</w:t>
                  </w:r>
                </w:p>
              </w:tc>
            </w:tr>
            <w:tr w:rsidR="001C7013" w:rsidRPr="00544844" w:rsidTr="001C7013">
              <w:tc>
                <w:tcPr>
                  <w:tcW w:w="2391" w:type="dxa"/>
                </w:tcPr>
                <w:p w:rsidR="001C7013" w:rsidRPr="00544844" w:rsidRDefault="001C7013" w:rsidP="00544844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4"/>
                    </w:rPr>
                    <w:t>項目</w:t>
                  </w:r>
                </w:p>
              </w:tc>
              <w:tc>
                <w:tcPr>
                  <w:tcW w:w="1523" w:type="dxa"/>
                </w:tcPr>
                <w:p w:rsidR="001C7013" w:rsidRPr="00544844" w:rsidRDefault="001C7013" w:rsidP="00544844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4"/>
                    </w:rPr>
                    <w:t>單價</w:t>
                  </w:r>
                </w:p>
              </w:tc>
              <w:tc>
                <w:tcPr>
                  <w:tcW w:w="991" w:type="dxa"/>
                  <w:gridSpan w:val="2"/>
                </w:tcPr>
                <w:p w:rsidR="001C7013" w:rsidRPr="00544844" w:rsidRDefault="001C7013" w:rsidP="00544844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4"/>
                    </w:rPr>
                    <w:t>數量</w:t>
                  </w:r>
                </w:p>
              </w:tc>
              <w:tc>
                <w:tcPr>
                  <w:tcW w:w="1015" w:type="dxa"/>
                </w:tcPr>
                <w:p w:rsidR="001C7013" w:rsidRPr="00544844" w:rsidRDefault="001C7013" w:rsidP="00544844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4"/>
                    </w:rPr>
                    <w:t>小計</w:t>
                  </w:r>
                </w:p>
              </w:tc>
              <w:tc>
                <w:tcPr>
                  <w:tcW w:w="2850" w:type="dxa"/>
                </w:tcPr>
                <w:p w:rsidR="001C7013" w:rsidRPr="00544844" w:rsidRDefault="001C7013" w:rsidP="00544844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4"/>
                    </w:rPr>
                    <w:t>備註</w:t>
                  </w:r>
                </w:p>
              </w:tc>
            </w:tr>
            <w:tr w:rsidR="001C7013" w:rsidRPr="00544844" w:rsidTr="001C7013">
              <w:tc>
                <w:tcPr>
                  <w:tcW w:w="2391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523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991" w:type="dxa"/>
                  <w:gridSpan w:val="2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15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1C7013" w:rsidRPr="00544844" w:rsidTr="001C7013">
              <w:tc>
                <w:tcPr>
                  <w:tcW w:w="2391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523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991" w:type="dxa"/>
                  <w:gridSpan w:val="2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15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1C7013" w:rsidRPr="00544844" w:rsidTr="001C7013">
              <w:tc>
                <w:tcPr>
                  <w:tcW w:w="2391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523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991" w:type="dxa"/>
                  <w:gridSpan w:val="2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15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1C7013" w:rsidRPr="00544844" w:rsidTr="001C7013">
              <w:tc>
                <w:tcPr>
                  <w:tcW w:w="2391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523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991" w:type="dxa"/>
                  <w:gridSpan w:val="2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15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1C7013" w:rsidRPr="00544844" w:rsidTr="001C7013">
              <w:tc>
                <w:tcPr>
                  <w:tcW w:w="2391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523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991" w:type="dxa"/>
                  <w:gridSpan w:val="2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15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1C7013" w:rsidRPr="00544844" w:rsidTr="001C7013">
              <w:tc>
                <w:tcPr>
                  <w:tcW w:w="4905" w:type="dxa"/>
                  <w:gridSpan w:val="4"/>
                  <w:shd w:val="clear" w:color="auto" w:fill="FFCC99"/>
                  <w:vAlign w:val="center"/>
                </w:tcPr>
                <w:p w:rsidR="001C7013" w:rsidRPr="00544844" w:rsidRDefault="001C7013" w:rsidP="00544844">
                  <w:pPr>
                    <w:jc w:val="right"/>
                    <w:rPr>
                      <w:rFonts w:ascii="標楷體" w:eastAsia="標楷體" w:hAnsi="標楷體"/>
                      <w:szCs w:val="24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4"/>
                    </w:rPr>
                    <w:t>總計</w:t>
                  </w:r>
                </w:p>
              </w:tc>
              <w:tc>
                <w:tcPr>
                  <w:tcW w:w="3865" w:type="dxa"/>
                  <w:gridSpan w:val="2"/>
                </w:tcPr>
                <w:p w:rsidR="001C7013" w:rsidRPr="00544844" w:rsidRDefault="001C7013" w:rsidP="001C7013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1C7013" w:rsidRDefault="001C7013" w:rsidP="001C701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1C7013" w:rsidRDefault="001C7013" w:rsidP="001C7013">
            <w:pPr>
              <w:jc w:val="both"/>
              <w:rPr>
                <w:rFonts w:ascii="微軟正黑體" w:eastAsia="微軟正黑體" w:hAnsi="微軟正黑體"/>
                <w:b/>
                <w:sz w:val="20"/>
                <w:szCs w:val="28"/>
              </w:rPr>
            </w:pPr>
          </w:p>
          <w:p w:rsidR="001C7013" w:rsidRPr="00C806A6" w:rsidRDefault="001C7013" w:rsidP="001C7013">
            <w:pPr>
              <w:jc w:val="both"/>
              <w:rPr>
                <w:rFonts w:ascii="微軟正黑體" w:eastAsia="微軟正黑體" w:hAnsi="微軟正黑體"/>
                <w:b/>
                <w:sz w:val="20"/>
                <w:szCs w:val="28"/>
              </w:rPr>
            </w:pPr>
          </w:p>
        </w:tc>
      </w:tr>
      <w:tr w:rsidR="001C7013" w:rsidRPr="006730BE" w:rsidTr="00A63443">
        <w:trPr>
          <w:trHeight w:val="5207"/>
        </w:trPr>
        <w:tc>
          <w:tcPr>
            <w:tcW w:w="5000" w:type="pct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tbl>
            <w:tblPr>
              <w:tblStyle w:val="a5"/>
              <w:tblpPr w:leftFromText="180" w:rightFromText="180" w:vertAnchor="page" w:horzAnchor="margin" w:tblpXSpec="center" w:tblpY="93"/>
              <w:tblOverlap w:val="never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2391"/>
              <w:gridCol w:w="1523"/>
              <w:gridCol w:w="548"/>
              <w:gridCol w:w="443"/>
              <w:gridCol w:w="1015"/>
              <w:gridCol w:w="2850"/>
            </w:tblGrid>
            <w:tr w:rsidR="001C7013" w:rsidTr="005B166A">
              <w:tc>
                <w:tcPr>
                  <w:tcW w:w="8770" w:type="dxa"/>
                  <w:gridSpan w:val="6"/>
                  <w:shd w:val="clear" w:color="auto" w:fill="DEEAF6" w:themeFill="accent1" w:themeFillTint="33"/>
                </w:tcPr>
                <w:p w:rsidR="001C7013" w:rsidRPr="00420826" w:rsidRDefault="001C7013" w:rsidP="0012358E">
                  <w:pPr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lastRenderedPageBreak/>
                    <w:t>--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第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6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場活動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--</w:t>
                  </w:r>
                </w:p>
              </w:tc>
            </w:tr>
            <w:tr w:rsidR="001C7013" w:rsidTr="005B166A">
              <w:tc>
                <w:tcPr>
                  <w:tcW w:w="4462" w:type="dxa"/>
                  <w:gridSpan w:val="3"/>
                  <w:shd w:val="clear" w:color="auto" w:fill="auto"/>
                </w:tcPr>
                <w:p w:rsidR="001C7013" w:rsidRPr="003F3F6C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日期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（或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Cs w:val="28"/>
                    </w:rPr>
                    <w:t>週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Cs w:val="28"/>
                    </w:rPr>
                    <w:t>）</w:t>
                  </w: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：</w:t>
                  </w:r>
                  <w:r w:rsidRPr="003F3F6C">
                    <w:rPr>
                      <w:rFonts w:ascii="Times New Roman" w:eastAsia="標楷體" w:hAnsi="Times New Roman" w:hint="eastAsia"/>
                      <w:szCs w:val="28"/>
                    </w:rPr>
                    <w:t xml:space="preserve"> </w:t>
                  </w:r>
                </w:p>
              </w:tc>
              <w:tc>
                <w:tcPr>
                  <w:tcW w:w="4308" w:type="dxa"/>
                  <w:gridSpan w:val="3"/>
                  <w:shd w:val="clear" w:color="auto" w:fill="auto"/>
                </w:tcPr>
                <w:p w:rsidR="001C7013" w:rsidRPr="003F3F6C" w:rsidRDefault="001C7013" w:rsidP="0012358E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>預期辦理時數：</w:t>
                  </w:r>
                </w:p>
              </w:tc>
            </w:tr>
            <w:tr w:rsidR="001C7013" w:rsidTr="005B166A">
              <w:tc>
                <w:tcPr>
                  <w:tcW w:w="8770" w:type="dxa"/>
                  <w:gridSpan w:val="6"/>
                  <w:shd w:val="clear" w:color="auto" w:fill="auto"/>
                </w:tcPr>
                <w:p w:rsidR="001C7013" w:rsidRPr="00420826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Cs w:val="28"/>
                    </w:rPr>
                    <w:t>內容規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劃</w:t>
                  </w: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：</w:t>
                  </w:r>
                </w:p>
                <w:p w:rsidR="001C7013" w:rsidRDefault="001C7013" w:rsidP="0012358E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</w:p>
                <w:p w:rsidR="001C7013" w:rsidRDefault="001C7013" w:rsidP="0012358E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</w:p>
              </w:tc>
            </w:tr>
            <w:tr w:rsidR="001C7013" w:rsidRPr="00544844" w:rsidTr="005B166A">
              <w:tc>
                <w:tcPr>
                  <w:tcW w:w="8770" w:type="dxa"/>
                  <w:gridSpan w:val="6"/>
                  <w:shd w:val="clear" w:color="auto" w:fill="FFCC99"/>
                </w:tcPr>
                <w:p w:rsidR="001C7013" w:rsidRPr="00544844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8"/>
                    </w:rPr>
                    <w:t>經費預算</w:t>
                  </w:r>
                </w:p>
              </w:tc>
            </w:tr>
            <w:tr w:rsidR="001C7013" w:rsidRPr="00544844" w:rsidTr="005B166A">
              <w:tc>
                <w:tcPr>
                  <w:tcW w:w="2391" w:type="dxa"/>
                </w:tcPr>
                <w:p w:rsidR="001C7013" w:rsidRPr="00544844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8"/>
                    </w:rPr>
                    <w:t>項目</w:t>
                  </w:r>
                </w:p>
              </w:tc>
              <w:tc>
                <w:tcPr>
                  <w:tcW w:w="1523" w:type="dxa"/>
                </w:tcPr>
                <w:p w:rsidR="001C7013" w:rsidRPr="00544844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8"/>
                    </w:rPr>
                    <w:t>單價</w:t>
                  </w:r>
                </w:p>
              </w:tc>
              <w:tc>
                <w:tcPr>
                  <w:tcW w:w="991" w:type="dxa"/>
                  <w:gridSpan w:val="2"/>
                </w:tcPr>
                <w:p w:rsidR="001C7013" w:rsidRPr="00544844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8"/>
                    </w:rPr>
                    <w:t>數量</w:t>
                  </w:r>
                </w:p>
              </w:tc>
              <w:tc>
                <w:tcPr>
                  <w:tcW w:w="1015" w:type="dxa"/>
                </w:tcPr>
                <w:p w:rsidR="001C7013" w:rsidRPr="00544844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8"/>
                    </w:rPr>
                    <w:t>小計</w:t>
                  </w:r>
                </w:p>
              </w:tc>
              <w:tc>
                <w:tcPr>
                  <w:tcW w:w="2850" w:type="dxa"/>
                </w:tcPr>
                <w:p w:rsidR="001C7013" w:rsidRPr="00544844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8"/>
                    </w:rPr>
                    <w:t>備註</w:t>
                  </w:r>
                </w:p>
              </w:tc>
            </w:tr>
            <w:tr w:rsidR="001C7013" w:rsidTr="005B166A">
              <w:tc>
                <w:tcPr>
                  <w:tcW w:w="2391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1523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991" w:type="dxa"/>
                  <w:gridSpan w:val="2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1015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</w:tr>
            <w:tr w:rsidR="001C7013" w:rsidTr="005B166A">
              <w:tc>
                <w:tcPr>
                  <w:tcW w:w="2391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1523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991" w:type="dxa"/>
                  <w:gridSpan w:val="2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1015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</w:tr>
            <w:tr w:rsidR="001C7013" w:rsidTr="005B166A">
              <w:tc>
                <w:tcPr>
                  <w:tcW w:w="2391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1523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991" w:type="dxa"/>
                  <w:gridSpan w:val="2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1015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</w:tr>
            <w:tr w:rsidR="001C7013" w:rsidTr="005B166A">
              <w:tc>
                <w:tcPr>
                  <w:tcW w:w="2391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1523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991" w:type="dxa"/>
                  <w:gridSpan w:val="2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1015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</w:tr>
            <w:tr w:rsidR="001C7013" w:rsidTr="005B166A">
              <w:tc>
                <w:tcPr>
                  <w:tcW w:w="2391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1523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991" w:type="dxa"/>
                  <w:gridSpan w:val="2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1015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</w:tr>
            <w:tr w:rsidR="001C7013" w:rsidTr="005B166A">
              <w:tc>
                <w:tcPr>
                  <w:tcW w:w="4905" w:type="dxa"/>
                  <w:gridSpan w:val="4"/>
                  <w:shd w:val="clear" w:color="auto" w:fill="FFCC99"/>
                  <w:vAlign w:val="center"/>
                </w:tcPr>
                <w:p w:rsidR="001C7013" w:rsidRPr="00544844" w:rsidRDefault="001C7013" w:rsidP="0012358E">
                  <w:pPr>
                    <w:jc w:val="right"/>
                    <w:rPr>
                      <w:rFonts w:ascii="Times New Roman" w:eastAsia="標楷體" w:hAnsi="Times New Roman"/>
                      <w:szCs w:val="28"/>
                    </w:rPr>
                  </w:pPr>
                  <w:r w:rsidRPr="00544844">
                    <w:rPr>
                      <w:rFonts w:ascii="Times New Roman" w:eastAsia="標楷體" w:hAnsi="Times New Roman"/>
                      <w:szCs w:val="28"/>
                    </w:rPr>
                    <w:t>總計</w:t>
                  </w:r>
                </w:p>
              </w:tc>
              <w:tc>
                <w:tcPr>
                  <w:tcW w:w="3865" w:type="dxa"/>
                  <w:gridSpan w:val="2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</w:tr>
          </w:tbl>
          <w:p w:rsidR="001C7013" w:rsidRPr="00124307" w:rsidRDefault="001C7013" w:rsidP="00124307"/>
          <w:p w:rsidR="001C7013" w:rsidRPr="00C806A6" w:rsidRDefault="001C7013" w:rsidP="0012358E">
            <w:pPr>
              <w:rPr>
                <w:rFonts w:ascii="微軟正黑體" w:eastAsia="微軟正黑體" w:hAnsi="微軟正黑體"/>
                <w:b/>
                <w:sz w:val="20"/>
                <w:szCs w:val="28"/>
              </w:rPr>
            </w:pPr>
          </w:p>
        </w:tc>
      </w:tr>
      <w:tr w:rsidR="00C4449A" w:rsidRPr="006730BE" w:rsidTr="00A63443">
        <w:trPr>
          <w:trHeight w:val="518"/>
        </w:trPr>
        <w:tc>
          <w:tcPr>
            <w:tcW w:w="5000" w:type="pct"/>
            <w:gridSpan w:val="13"/>
            <w:tcBorders>
              <w:top w:val="single" w:sz="4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:rsidR="00C4449A" w:rsidRDefault="00A63443" w:rsidP="00A63443">
            <w:pPr>
              <w:wordWrap w:val="0"/>
              <w:spacing w:line="0" w:lineRule="atLeast"/>
              <w:jc w:val="right"/>
              <w:rPr>
                <w:rFonts w:ascii="Times New Roman" w:eastAsia="標楷體" w:hAnsi="Times New Roman"/>
                <w:szCs w:val="28"/>
              </w:rPr>
            </w:pPr>
            <w:r w:rsidRPr="00A63443">
              <w:rPr>
                <w:rFonts w:ascii="Times New Roman" w:eastAsia="標楷體" w:hAnsi="Times New Roman" w:hint="eastAsia"/>
                <w:sz w:val="28"/>
                <w:szCs w:val="28"/>
                <w:highlight w:val="yellow"/>
              </w:rPr>
              <w:t>加總金</w:t>
            </w:r>
            <w:r w:rsidR="00C4449A" w:rsidRPr="00A63443">
              <w:rPr>
                <w:rFonts w:ascii="Times New Roman" w:eastAsia="標楷體" w:hAnsi="Times New Roman" w:hint="eastAsia"/>
                <w:sz w:val="28"/>
                <w:szCs w:val="28"/>
                <w:highlight w:val="yellow"/>
              </w:rPr>
              <w:t>額</w:t>
            </w:r>
            <w:r w:rsidR="00C4449A" w:rsidRPr="00A63443">
              <w:rPr>
                <w:rFonts w:ascii="Times New Roman" w:eastAsia="標楷體" w:hAnsi="Times New Roman" w:hint="eastAsia"/>
                <w:sz w:val="28"/>
                <w:szCs w:val="28"/>
                <w:highlight w:val="yellow"/>
              </w:rPr>
              <w:t>(</w:t>
            </w:r>
            <w:r w:rsidRPr="00A63443">
              <w:rPr>
                <w:rFonts w:ascii="Times New Roman" w:eastAsia="標楷體" w:hAnsi="Times New Roman" w:hint="eastAsia"/>
                <w:sz w:val="28"/>
                <w:szCs w:val="28"/>
                <w:highlight w:val="yellow"/>
              </w:rPr>
              <w:t>共</w:t>
            </w:r>
            <w:proofErr w:type="gramStart"/>
            <w:r w:rsidRPr="00A63443">
              <w:rPr>
                <w:rFonts w:ascii="Times New Roman" w:eastAsia="標楷體" w:hAnsi="Times New Roman" w:hint="eastAsia"/>
                <w:sz w:val="28"/>
                <w:szCs w:val="28"/>
                <w:highlight w:val="yellow"/>
              </w:rPr>
              <w:t>＿＿</w:t>
            </w:r>
            <w:proofErr w:type="gramEnd"/>
            <w:r w:rsidR="00C4449A" w:rsidRPr="00A63443">
              <w:rPr>
                <w:rFonts w:ascii="Times New Roman" w:eastAsia="標楷體" w:hAnsi="Times New Roman" w:hint="eastAsia"/>
                <w:sz w:val="28"/>
                <w:szCs w:val="28"/>
                <w:highlight w:val="yellow"/>
              </w:rPr>
              <w:t>場</w:t>
            </w:r>
            <w:r w:rsidR="00C4449A" w:rsidRPr="00A63443">
              <w:rPr>
                <w:rFonts w:ascii="Times New Roman" w:eastAsia="標楷體" w:hAnsi="Times New Roman" w:hint="eastAsia"/>
                <w:sz w:val="28"/>
                <w:szCs w:val="28"/>
                <w:highlight w:val="yellow"/>
              </w:rPr>
              <w:t>)</w:t>
            </w:r>
            <w:r w:rsidR="00C4449A" w:rsidRPr="00A63443">
              <w:rPr>
                <w:rFonts w:ascii="Times New Roman" w:eastAsia="標楷體" w:hAnsi="Times New Roman" w:hint="eastAsia"/>
                <w:sz w:val="28"/>
                <w:szCs w:val="28"/>
                <w:highlight w:val="yellow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  <w:highlight w:val="yellow"/>
              </w:rPr>
              <w:t xml:space="preserve">          </w:t>
            </w:r>
            <w:r>
              <w:rPr>
                <w:rFonts w:ascii="Times New Roman" w:eastAsia="標楷體" w:hAnsi="Times New Roman" w:hint="eastAsia"/>
                <w:sz w:val="28"/>
                <w:szCs w:val="28"/>
                <w:highlight w:val="yellow"/>
              </w:rPr>
              <w:t>元</w:t>
            </w:r>
          </w:p>
        </w:tc>
      </w:tr>
      <w:tr w:rsidR="00D76F3A" w:rsidRPr="006730BE" w:rsidTr="00D76F3A">
        <w:trPr>
          <w:trHeight w:val="567"/>
        </w:trPr>
        <w:tc>
          <w:tcPr>
            <w:tcW w:w="5000" w:type="pct"/>
            <w:gridSpan w:val="13"/>
            <w:tcBorders>
              <w:top w:val="single" w:sz="18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D76F3A" w:rsidRPr="0032059C" w:rsidRDefault="00D76F3A" w:rsidP="00D76F3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社群預期達成成果</w:t>
            </w:r>
          </w:p>
        </w:tc>
      </w:tr>
      <w:tr w:rsidR="00D76F3A" w:rsidRPr="006730BE" w:rsidTr="00566DB3">
        <w:trPr>
          <w:trHeight w:val="4795"/>
        </w:trPr>
        <w:tc>
          <w:tcPr>
            <w:tcW w:w="5000" w:type="pct"/>
            <w:gridSpan w:val="13"/>
            <w:tcBorders>
              <w:top w:val="single" w:sz="4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</w:tcPr>
          <w:p w:rsidR="00D76F3A" w:rsidRDefault="00D76F3A" w:rsidP="008B518B">
            <w:pPr>
              <w:jc w:val="both"/>
              <w:rPr>
                <w:rFonts w:ascii="Times New Roman" w:eastAsia="標楷體" w:hAnsi="Times New Roman"/>
                <w:color w:val="808080" w:themeColor="background1" w:themeShade="80"/>
                <w:sz w:val="22"/>
                <w:szCs w:val="24"/>
              </w:rPr>
            </w:pPr>
            <w:r w:rsidRPr="0032059C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請</w:t>
            </w:r>
            <w:r>
              <w:rPr>
                <w:rFonts w:ascii="Times New Roman" w:eastAsia="標楷體" w:hAnsi="Times New Roman"/>
                <w:color w:val="808080" w:themeColor="background1" w:themeShade="80"/>
                <w:sz w:val="22"/>
                <w:szCs w:val="24"/>
              </w:rPr>
              <w:t>以質</w:t>
            </w:r>
            <w:r w:rsidR="00903AA2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化和</w:t>
            </w:r>
            <w:r>
              <w:rPr>
                <w:rFonts w:ascii="Times New Roman" w:eastAsia="標楷體" w:hAnsi="Times New Roman"/>
                <w:color w:val="808080" w:themeColor="background1" w:themeShade="80"/>
                <w:sz w:val="22"/>
                <w:szCs w:val="24"/>
              </w:rPr>
              <w:t>量化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說明本社群</w:t>
            </w:r>
            <w:r w:rsidRPr="0032059C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預期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達成的</w:t>
            </w:r>
            <w:r w:rsidRPr="0032059C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成果，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質化說明如：以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OO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為主題成立讀書會，預期增進成員對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OOO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領域之思考與辯論能力，並透過邀請業師分享經驗及與成員的互動及交流，進而磨練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OO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技巧且獲得更實務的經驗等。量化說明如</w:t>
            </w:r>
            <w:r w:rsidRPr="0032059C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預計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報考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OOO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證照，</w:t>
            </w:r>
            <w:r w:rsidRPr="0032059C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考取證照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達報名人數之</w:t>
            </w:r>
            <w:proofErr w:type="gramStart"/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＿＿</w:t>
            </w:r>
            <w:proofErr w:type="gramEnd"/>
            <w:r w:rsidRPr="00B278A2">
              <w:rPr>
                <w:rFonts w:ascii="Times New Roman" w:eastAsia="標楷體" w:hAnsi="Times New Roman"/>
                <w:color w:val="808080" w:themeColor="background1" w:themeShade="80"/>
                <w:sz w:val="22"/>
                <w:szCs w:val="24"/>
              </w:rPr>
              <w:t>％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、完成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OO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模型製作</w:t>
            </w:r>
            <w:proofErr w:type="gramStart"/>
            <w:r w:rsidRPr="0032059C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＿</w:t>
            </w:r>
            <w:proofErr w:type="gramEnd"/>
            <w:r w:rsidRPr="0032059C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組、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於本學期</w:t>
            </w:r>
            <w:r w:rsidRPr="0032059C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期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末</w:t>
            </w:r>
            <w:r w:rsidRPr="0032059C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成績平均提高</w:t>
            </w:r>
            <w:proofErr w:type="gramStart"/>
            <w:r w:rsidRPr="0032059C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＿</w:t>
            </w:r>
            <w:proofErr w:type="gramEnd"/>
            <w:r w:rsidRPr="0032059C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分等。</w:t>
            </w:r>
          </w:p>
          <w:p w:rsidR="00D76F3A" w:rsidRDefault="00D76F3A" w:rsidP="008B518B">
            <w:pPr>
              <w:snapToGrid w:val="0"/>
              <w:jc w:val="both"/>
              <w:rPr>
                <w:rFonts w:eastAsia="標楷體"/>
                <w:color w:val="808080"/>
                <w:kern w:val="0"/>
                <w:sz w:val="20"/>
                <w:szCs w:val="20"/>
              </w:rPr>
            </w:pPr>
          </w:p>
          <w:p w:rsidR="00D76F3A" w:rsidRDefault="00D76F3A" w:rsidP="008B518B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B518B" w:rsidRDefault="008B518B" w:rsidP="008B518B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B518B" w:rsidRDefault="008B518B" w:rsidP="008B518B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B518B" w:rsidRPr="00A87247" w:rsidRDefault="008B518B" w:rsidP="008B518B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D76F3A" w:rsidRDefault="00D76F3A" w:rsidP="008B518B">
            <w:pPr>
              <w:snapToGrid w:val="0"/>
              <w:jc w:val="both"/>
              <w:rPr>
                <w:rFonts w:ascii="Times New Roman" w:eastAsia="標楷體" w:hAnsi="Times New Roman"/>
                <w:color w:val="808080" w:themeColor="background1" w:themeShade="80"/>
                <w:sz w:val="22"/>
                <w:szCs w:val="24"/>
              </w:rPr>
            </w:pPr>
          </w:p>
        </w:tc>
      </w:tr>
      <w:tr w:rsidR="00A63443" w:rsidRPr="006730BE" w:rsidTr="00A63443">
        <w:trPr>
          <w:trHeight w:val="567"/>
        </w:trPr>
        <w:tc>
          <w:tcPr>
            <w:tcW w:w="5000" w:type="pct"/>
            <w:gridSpan w:val="13"/>
            <w:tcBorders>
              <w:top w:val="single" w:sz="4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63443" w:rsidRPr="0032059C" w:rsidRDefault="00A63443" w:rsidP="00A63443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  <w:szCs w:val="24"/>
              </w:rPr>
            </w:pPr>
            <w:r w:rsidRPr="002320C2">
              <w:rPr>
                <w:rFonts w:eastAsia="標楷體" w:hint="eastAsia"/>
                <w:sz w:val="28"/>
                <w:szCs w:val="28"/>
              </w:rPr>
              <w:t>申請閱讀聲明</w:t>
            </w:r>
            <w:r w:rsidRPr="002320C2">
              <w:rPr>
                <w:rFonts w:eastAsia="標楷體" w:hAnsi="標楷體" w:hint="eastAsia"/>
                <w:color w:val="FF0000"/>
              </w:rPr>
              <w:t>(</w:t>
            </w:r>
            <w:r w:rsidRPr="002320C2">
              <w:rPr>
                <w:rFonts w:eastAsia="標楷體" w:hAnsi="標楷體" w:hint="eastAsia"/>
                <w:color w:val="FF0000"/>
              </w:rPr>
              <w:t>務必勾選</w:t>
            </w:r>
            <w:r w:rsidRPr="002320C2">
              <w:rPr>
                <w:rFonts w:eastAsia="標楷體" w:hAnsi="標楷體" w:hint="eastAsia"/>
                <w:color w:val="FF0000"/>
              </w:rPr>
              <w:t>)</w:t>
            </w:r>
          </w:p>
        </w:tc>
      </w:tr>
      <w:tr w:rsidR="00D27CD1" w:rsidRPr="006730BE" w:rsidTr="00072367">
        <w:trPr>
          <w:trHeight w:val="127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6DE0" w:rsidRDefault="003A6DE0" w:rsidP="00E73EBE">
            <w:pPr>
              <w:spacing w:line="500" w:lineRule="exact"/>
              <w:ind w:leftChars="50" w:left="562" w:hangingChars="158" w:hanging="442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D27CD1">
              <w:rPr>
                <w:rFonts w:ascii="Times New Roman" w:eastAsia="標楷體" w:hAnsi="Times New Roman" w:hint="eastAsia"/>
                <w:sz w:val="28"/>
                <w:szCs w:val="24"/>
              </w:rPr>
              <w:t>□</w:t>
            </w:r>
            <w:r w:rsidR="00E73EBE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</w:t>
            </w:r>
            <w:r w:rsidRPr="003A6DE0">
              <w:rPr>
                <w:rFonts w:ascii="Times New Roman" w:eastAsia="標楷體" w:hAnsi="Times New Roman" w:hint="eastAsia"/>
                <w:sz w:val="28"/>
                <w:szCs w:val="24"/>
              </w:rPr>
              <w:t>已瞭解本校</w:t>
            </w:r>
            <w:r w:rsidR="00563B8F">
              <w:rPr>
                <w:rFonts w:ascii="Times New Roman" w:eastAsia="標楷體" w:hAnsi="Times New Roman"/>
                <w:sz w:val="28"/>
                <w:szCs w:val="24"/>
              </w:rPr>
              <w:t>110</w:t>
            </w:r>
            <w:r w:rsidR="009A172D">
              <w:rPr>
                <w:rFonts w:ascii="Times New Roman" w:eastAsia="標楷體" w:hAnsi="Times New Roman" w:hint="eastAsia"/>
                <w:sz w:val="28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高等教育深耕</w:t>
            </w:r>
            <w:r w:rsidRPr="003A6DE0">
              <w:rPr>
                <w:rFonts w:ascii="Times New Roman" w:eastAsia="標楷體" w:hAnsi="Times New Roman" w:hint="eastAsia"/>
                <w:sz w:val="28"/>
                <w:szCs w:val="24"/>
              </w:rPr>
              <w:t>計畫「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學生自主學習</w:t>
            </w:r>
            <w:r w:rsidR="005A03BC">
              <w:rPr>
                <w:rFonts w:ascii="Times New Roman" w:eastAsia="標楷體" w:hAnsi="Times New Roman" w:hint="eastAsia"/>
                <w:sz w:val="28"/>
                <w:szCs w:val="24"/>
              </w:rPr>
              <w:t>社群」徵件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辦法</w:t>
            </w:r>
            <w:r w:rsidRPr="003A6DE0">
              <w:rPr>
                <w:rFonts w:ascii="Times New Roman" w:eastAsia="標楷體" w:hAnsi="Times New Roman" w:hint="eastAsia"/>
                <w:sz w:val="28"/>
                <w:szCs w:val="24"/>
              </w:rPr>
              <w:t>所列之注意事項，並依其內容編寫本社群申請書。</w:t>
            </w:r>
          </w:p>
          <w:p w:rsidR="00D27CD1" w:rsidRPr="0032059C" w:rsidRDefault="00D27CD1" w:rsidP="00E73EBE">
            <w:pPr>
              <w:spacing w:line="500" w:lineRule="exact"/>
              <w:ind w:leftChars="50" w:left="548" w:hangingChars="153" w:hanging="428"/>
              <w:jc w:val="both"/>
              <w:rPr>
                <w:rFonts w:ascii="Times New Roman" w:eastAsia="標楷體" w:hAnsi="Times New Roman"/>
                <w:color w:val="808080" w:themeColor="background1" w:themeShade="80"/>
                <w:sz w:val="22"/>
                <w:szCs w:val="24"/>
              </w:rPr>
            </w:pPr>
            <w:r w:rsidRPr="00D27CD1">
              <w:rPr>
                <w:rFonts w:ascii="Times New Roman" w:eastAsia="標楷體" w:hAnsi="Times New Roman" w:hint="eastAsia"/>
                <w:sz w:val="28"/>
                <w:szCs w:val="24"/>
              </w:rPr>
              <w:t>□</w:t>
            </w:r>
            <w:r w:rsidR="00E73EBE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</w:t>
            </w:r>
            <w:r w:rsidRPr="00D27CD1">
              <w:rPr>
                <w:rFonts w:ascii="Times New Roman" w:eastAsia="標楷體" w:hAnsi="Times New Roman" w:hint="eastAsia"/>
                <w:sz w:val="28"/>
                <w:szCs w:val="24"/>
              </w:rPr>
              <w:t>本社群所列</w:t>
            </w:r>
            <w:proofErr w:type="gramStart"/>
            <w:r w:rsidRPr="00D27CD1">
              <w:rPr>
                <w:rFonts w:ascii="Times New Roman" w:eastAsia="標楷體" w:hAnsi="Times New Roman" w:hint="eastAsia"/>
                <w:sz w:val="28"/>
                <w:szCs w:val="24"/>
              </w:rPr>
              <w:t>經費均為執行</w:t>
            </w:r>
            <w:proofErr w:type="gramEnd"/>
            <w:r w:rsidRPr="00D27CD1">
              <w:rPr>
                <w:rFonts w:ascii="Times New Roman" w:eastAsia="標楷體" w:hAnsi="Times New Roman" w:hint="eastAsia"/>
                <w:sz w:val="28"/>
                <w:szCs w:val="24"/>
              </w:rPr>
              <w:t>社群事務所用，</w:t>
            </w:r>
            <w:r w:rsidR="00CB1A45">
              <w:rPr>
                <w:rFonts w:ascii="Times New Roman" w:eastAsia="標楷體" w:hAnsi="Times New Roman" w:hint="eastAsia"/>
                <w:sz w:val="28"/>
                <w:szCs w:val="24"/>
              </w:rPr>
              <w:t>不得</w:t>
            </w:r>
            <w:r w:rsidRPr="00D27CD1">
              <w:rPr>
                <w:rFonts w:ascii="Times New Roman" w:eastAsia="標楷體" w:hAnsi="Times New Roman" w:hint="eastAsia"/>
                <w:sz w:val="28"/>
                <w:szCs w:val="24"/>
              </w:rPr>
              <w:t>流於個人或其他活動使用，亦無重複申請及報支其他計畫經費</w:t>
            </w:r>
            <w:r w:rsidRPr="00D27CD1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。</w:t>
            </w:r>
          </w:p>
        </w:tc>
      </w:tr>
      <w:tr w:rsidR="00072367" w:rsidRPr="006730BE" w:rsidTr="00072367">
        <w:trPr>
          <w:trHeight w:val="937"/>
        </w:trPr>
        <w:tc>
          <w:tcPr>
            <w:tcW w:w="698" w:type="pct"/>
            <w:tcBorders>
              <w:top w:val="single" w:sz="18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7013" w:rsidRPr="006730BE" w:rsidRDefault="001C7013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申請人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簽章</w:t>
            </w:r>
          </w:p>
        </w:tc>
        <w:tc>
          <w:tcPr>
            <w:tcW w:w="964" w:type="pct"/>
            <w:gridSpan w:val="5"/>
            <w:tcBorders>
              <w:top w:val="single" w:sz="18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7013" w:rsidRDefault="001C7013" w:rsidP="005F081C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1C7013" w:rsidRPr="006730BE" w:rsidRDefault="001C7013" w:rsidP="00B57C39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96" w:type="pct"/>
            <w:gridSpan w:val="2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1C7013" w:rsidRPr="001C7013" w:rsidRDefault="001C7013" w:rsidP="001C701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C7013">
              <w:rPr>
                <w:rFonts w:ascii="Times New Roman" w:eastAsia="標楷體" w:hAnsi="Times New Roman" w:hint="eastAsia"/>
                <w:sz w:val="28"/>
                <w:szCs w:val="28"/>
              </w:rPr>
              <w:t>指導教師</w:t>
            </w:r>
          </w:p>
          <w:p w:rsidR="001C7013" w:rsidRPr="006730BE" w:rsidRDefault="001C7013" w:rsidP="001C701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C7013">
              <w:rPr>
                <w:rFonts w:ascii="Times New Roman" w:eastAsia="標楷體" w:hAnsi="Times New Roman" w:hint="eastAsia"/>
                <w:sz w:val="28"/>
                <w:szCs w:val="28"/>
              </w:rPr>
              <w:t>簽章</w:t>
            </w:r>
          </w:p>
        </w:tc>
        <w:tc>
          <w:tcPr>
            <w:tcW w:w="963" w:type="pct"/>
            <w:gridSpan w:val="3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7013" w:rsidRDefault="001C701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1C7013" w:rsidRPr="006730BE" w:rsidRDefault="001C7013" w:rsidP="00B57C39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1C7013" w:rsidRPr="006730BE" w:rsidRDefault="001C7013" w:rsidP="001C7013">
            <w:pPr>
              <w:shd w:val="clear" w:color="auto" w:fill="DEEAF6" w:themeFill="accent1" w:themeFillTint="33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申請人系所主管簽章</w:t>
            </w:r>
          </w:p>
        </w:tc>
        <w:tc>
          <w:tcPr>
            <w:tcW w:w="983" w:type="pct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1C7013" w:rsidRDefault="001C701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1C7013" w:rsidRPr="006730BE" w:rsidRDefault="001C7013" w:rsidP="00B57C39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C7013" w:rsidTr="00072367">
        <w:tblPrEx>
          <w:tbl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989" w:type="pct"/>
            <w:gridSpan w:val="3"/>
            <w:vMerge w:val="restart"/>
            <w:tcBorders>
              <w:top w:val="single" w:sz="18" w:space="0" w:color="C00000"/>
              <w:left w:val="single" w:sz="18" w:space="0" w:color="C00000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343A10" w:rsidRPr="004A0F91" w:rsidRDefault="00343A10" w:rsidP="00343A10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0F91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審核結果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　　</w:t>
            </w:r>
          </w:p>
        </w:tc>
        <w:tc>
          <w:tcPr>
            <w:tcW w:w="365" w:type="pct"/>
            <w:tcBorders>
              <w:top w:val="single" w:sz="18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343A10" w:rsidRPr="004A0F91" w:rsidRDefault="00343A10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20059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</w:p>
        </w:tc>
        <w:tc>
          <w:tcPr>
            <w:tcW w:w="3646" w:type="pct"/>
            <w:gridSpan w:val="9"/>
            <w:tcBorders>
              <w:top w:val="single" w:sz="18" w:space="0" w:color="C00000"/>
              <w:left w:val="single" w:sz="4" w:space="0" w:color="auto"/>
              <w:bottom w:val="single" w:sz="4" w:space="0" w:color="auto"/>
              <w:right w:val="single" w:sz="18" w:space="0" w:color="C00000"/>
            </w:tcBorders>
            <w:shd w:val="clear" w:color="auto" w:fill="DEEAF6"/>
            <w:vAlign w:val="center"/>
            <w:hideMark/>
          </w:tcPr>
          <w:p w:rsidR="00343A10" w:rsidRPr="004A0F91" w:rsidRDefault="00343A10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0F91">
              <w:rPr>
                <w:rFonts w:ascii="Times New Roman" w:eastAsia="標楷體" w:hAnsi="Times New Roman" w:hint="eastAsia"/>
                <w:sz w:val="28"/>
                <w:szCs w:val="28"/>
              </w:rPr>
              <w:t>通過</w:t>
            </w:r>
          </w:p>
        </w:tc>
      </w:tr>
      <w:tr w:rsidR="001C7013" w:rsidTr="00072367">
        <w:tblPrEx>
          <w:tbl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989" w:type="pct"/>
            <w:gridSpan w:val="3"/>
            <w:vMerge/>
            <w:tcBorders>
              <w:left w:val="single" w:sz="18" w:space="0" w:color="C00000"/>
              <w:right w:val="single" w:sz="4" w:space="0" w:color="auto"/>
            </w:tcBorders>
            <w:vAlign w:val="center"/>
            <w:hideMark/>
          </w:tcPr>
          <w:p w:rsidR="00343A10" w:rsidRPr="004A0F91" w:rsidRDefault="00343A10" w:rsidP="0090041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343A10" w:rsidRPr="004A0F91" w:rsidRDefault="00343A10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20059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</w:p>
        </w:tc>
        <w:tc>
          <w:tcPr>
            <w:tcW w:w="36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0000"/>
            </w:tcBorders>
            <w:shd w:val="clear" w:color="auto" w:fill="DEEAF6"/>
            <w:vAlign w:val="center"/>
            <w:hideMark/>
          </w:tcPr>
          <w:p w:rsidR="00343A10" w:rsidRPr="004A0F91" w:rsidRDefault="00343A10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0F91">
              <w:rPr>
                <w:rFonts w:ascii="Times New Roman" w:eastAsia="標楷體" w:hAnsi="Times New Roman" w:hint="eastAsia"/>
                <w:sz w:val="28"/>
                <w:szCs w:val="28"/>
              </w:rPr>
              <w:t>修正後通過；說明：</w:t>
            </w:r>
          </w:p>
        </w:tc>
      </w:tr>
      <w:tr w:rsidR="001C7013" w:rsidTr="00072367">
        <w:tblPrEx>
          <w:tbl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989" w:type="pct"/>
            <w:gridSpan w:val="3"/>
            <w:vMerge/>
            <w:tcBorders>
              <w:left w:val="single" w:sz="18" w:space="0" w:color="C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10" w:rsidRPr="004A0F91" w:rsidRDefault="00343A10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343A10" w:rsidRPr="004A0F91" w:rsidRDefault="00343A10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20059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</w:p>
        </w:tc>
        <w:tc>
          <w:tcPr>
            <w:tcW w:w="36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0000"/>
            </w:tcBorders>
            <w:shd w:val="clear" w:color="auto" w:fill="DEEAF6"/>
            <w:vAlign w:val="center"/>
            <w:hideMark/>
          </w:tcPr>
          <w:p w:rsidR="00343A10" w:rsidRPr="004A0F91" w:rsidRDefault="00343A10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0F91">
              <w:rPr>
                <w:rFonts w:ascii="Times New Roman" w:eastAsia="標楷體" w:hAnsi="Times New Roman" w:hint="eastAsia"/>
                <w:sz w:val="28"/>
                <w:szCs w:val="28"/>
              </w:rPr>
              <w:t>不通過；原因：</w:t>
            </w:r>
          </w:p>
        </w:tc>
      </w:tr>
      <w:tr w:rsidR="00072367" w:rsidTr="00072367">
        <w:tblPrEx>
          <w:tbl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39"/>
        </w:trPr>
        <w:tc>
          <w:tcPr>
            <w:tcW w:w="989" w:type="pct"/>
            <w:gridSpan w:val="3"/>
            <w:tcBorders>
              <w:top w:val="single" w:sz="4" w:space="0" w:color="auto"/>
              <w:left w:val="single" w:sz="18" w:space="0" w:color="C00000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596BCA" w:rsidRPr="004A0F91" w:rsidRDefault="00596BC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0F91">
              <w:rPr>
                <w:rFonts w:ascii="Times New Roman" w:eastAsia="標楷體" w:hAnsi="Times New Roman" w:hint="eastAsia"/>
                <w:sz w:val="28"/>
                <w:szCs w:val="28"/>
              </w:rPr>
              <w:t>承辦人員核章</w:t>
            </w:r>
          </w:p>
        </w:tc>
        <w:tc>
          <w:tcPr>
            <w:tcW w:w="40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0000"/>
            </w:tcBorders>
            <w:shd w:val="clear" w:color="auto" w:fill="DEEAF6"/>
            <w:vAlign w:val="center"/>
          </w:tcPr>
          <w:p w:rsidR="00596BCA" w:rsidRPr="004A0F91" w:rsidRDefault="00596BCA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72367" w:rsidTr="00072367">
        <w:tblPrEx>
          <w:tbl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49"/>
        </w:trPr>
        <w:tc>
          <w:tcPr>
            <w:tcW w:w="989" w:type="pct"/>
            <w:gridSpan w:val="3"/>
            <w:tcBorders>
              <w:top w:val="single" w:sz="4" w:space="0" w:color="auto"/>
              <w:left w:val="single" w:sz="18" w:space="0" w:color="C00000"/>
              <w:bottom w:val="single" w:sz="18" w:space="0" w:color="C00000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596BCA" w:rsidRPr="004A0F91" w:rsidRDefault="00596BCA" w:rsidP="00A96273">
            <w:pPr>
              <w:spacing w:line="40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A96273">
              <w:rPr>
                <w:rFonts w:ascii="Times New Roman" w:eastAsia="標楷體" w:hAnsi="Times New Roman" w:hint="eastAsia"/>
                <w:sz w:val="28"/>
                <w:szCs w:val="27"/>
              </w:rPr>
              <w:t>承辦單位主管</w:t>
            </w:r>
            <w:r>
              <w:rPr>
                <w:rFonts w:ascii="Times New Roman" w:eastAsia="標楷體" w:hAnsi="Times New Roman"/>
                <w:sz w:val="28"/>
                <w:szCs w:val="27"/>
              </w:rPr>
              <w:br/>
            </w:r>
            <w:r w:rsidRPr="00A96273">
              <w:rPr>
                <w:rFonts w:ascii="Times New Roman" w:eastAsia="標楷體" w:hAnsi="Times New Roman" w:hint="eastAsia"/>
                <w:sz w:val="28"/>
                <w:szCs w:val="27"/>
              </w:rPr>
              <w:t>核章</w:t>
            </w:r>
          </w:p>
        </w:tc>
        <w:tc>
          <w:tcPr>
            <w:tcW w:w="4011" w:type="pct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C00000"/>
              <w:right w:val="single" w:sz="18" w:space="0" w:color="C00000"/>
            </w:tcBorders>
            <w:shd w:val="clear" w:color="auto" w:fill="DEEAF6"/>
            <w:vAlign w:val="center"/>
          </w:tcPr>
          <w:p w:rsidR="00596BCA" w:rsidRPr="004A0F91" w:rsidRDefault="00596BCA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96BCA" w:rsidRPr="0060129A" w:rsidTr="00072367">
        <w:trPr>
          <w:trHeight w:val="368"/>
        </w:trPr>
        <w:tc>
          <w:tcPr>
            <w:tcW w:w="5000" w:type="pct"/>
            <w:gridSpan w:val="13"/>
            <w:tcBorders>
              <w:top w:val="single" w:sz="18" w:space="0" w:color="C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29A" w:rsidRPr="0060129A" w:rsidRDefault="00596BCA" w:rsidP="0060129A">
            <w:pPr>
              <w:jc w:val="right"/>
              <w:rPr>
                <w:rFonts w:ascii="新細明體" w:hAnsi="新細明體"/>
                <w:sz w:val="20"/>
              </w:rPr>
            </w:pPr>
            <w:r w:rsidRPr="006730BE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新細明體" w:hAnsi="新細明體" w:hint="eastAsia"/>
                <w:sz w:val="20"/>
              </w:rPr>
              <w:t>【</w:t>
            </w:r>
            <w:r w:rsidRPr="007F359D">
              <w:rPr>
                <w:rFonts w:ascii="新細明體" w:hAnsi="新細明體" w:hint="eastAsia"/>
                <w:b/>
                <w:color w:val="FF0000"/>
                <w:sz w:val="20"/>
              </w:rPr>
              <w:t>紅框欄位</w:t>
            </w:r>
            <w:r w:rsidRPr="007F359D">
              <w:rPr>
                <w:rFonts w:ascii="新細明體" w:hAnsi="新細明體" w:hint="eastAsia"/>
                <w:sz w:val="20"/>
              </w:rPr>
              <w:t>由教學資源中心審核填寫</w:t>
            </w:r>
            <w:r>
              <w:rPr>
                <w:rFonts w:ascii="新細明體" w:hAnsi="新細明體" w:hint="eastAsia"/>
                <w:sz w:val="20"/>
              </w:rPr>
              <w:t>】</w:t>
            </w:r>
          </w:p>
        </w:tc>
      </w:tr>
    </w:tbl>
    <w:p w:rsidR="00811EBD" w:rsidRDefault="0060129A">
      <w:pPr>
        <w:widowControl/>
      </w:pPr>
      <w:r>
        <w:br w:type="page"/>
      </w:r>
    </w:p>
    <w:tbl>
      <w:tblPr>
        <w:tblpPr w:leftFromText="180" w:rightFromText="180" w:vertAnchor="text" w:horzAnchor="page" w:tblpX="563" w:tblpY="181"/>
        <w:tblOverlap w:val="never"/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699"/>
        <w:gridCol w:w="3645"/>
      </w:tblGrid>
      <w:tr w:rsidR="00811EBD" w:rsidRPr="00E837DF" w:rsidTr="00AD7B1F">
        <w:trPr>
          <w:trHeight w:val="552"/>
        </w:trPr>
        <w:tc>
          <w:tcPr>
            <w:tcW w:w="10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1EBD" w:rsidRPr="007C2E8B" w:rsidRDefault="00811EBD" w:rsidP="00E9671A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36"/>
                <w:szCs w:val="36"/>
              </w:rPr>
            </w:pPr>
            <w:r w:rsidRPr="007C2E8B">
              <w:rPr>
                <w:rFonts w:eastAsia="標楷體"/>
                <w:b/>
                <w:kern w:val="0"/>
                <w:sz w:val="36"/>
                <w:szCs w:val="36"/>
              </w:rPr>
              <w:lastRenderedPageBreak/>
              <w:t>國立屏東大學</w:t>
            </w:r>
            <w:r w:rsidR="00E9671A">
              <w:rPr>
                <w:rFonts w:eastAsia="標楷體"/>
                <w:b/>
                <w:kern w:val="0"/>
                <w:sz w:val="36"/>
                <w:szCs w:val="36"/>
              </w:rPr>
              <w:t>110</w:t>
            </w:r>
            <w:r w:rsidRPr="007C2E8B">
              <w:rPr>
                <w:rFonts w:eastAsia="標楷體"/>
                <w:b/>
                <w:kern w:val="0"/>
                <w:sz w:val="36"/>
                <w:szCs w:val="36"/>
              </w:rPr>
              <w:t>年師</w:t>
            </w:r>
            <w:r w:rsidRPr="007C2E8B">
              <w:rPr>
                <w:rFonts w:eastAsia="標楷體" w:hint="eastAsia"/>
                <w:b/>
                <w:kern w:val="0"/>
                <w:sz w:val="36"/>
                <w:szCs w:val="36"/>
              </w:rPr>
              <w:t>生學習</w:t>
            </w:r>
            <w:r>
              <w:rPr>
                <w:rFonts w:eastAsia="標楷體"/>
                <w:b/>
                <w:kern w:val="0"/>
                <w:sz w:val="36"/>
                <w:szCs w:val="36"/>
              </w:rPr>
              <w:t>社群</w:t>
            </w:r>
            <w:r>
              <w:rPr>
                <w:rFonts w:eastAsia="標楷體" w:hint="eastAsia"/>
                <w:b/>
                <w:kern w:val="0"/>
                <w:sz w:val="36"/>
                <w:szCs w:val="36"/>
              </w:rPr>
              <w:t>各類別補助項目及說明</w:t>
            </w:r>
          </w:p>
        </w:tc>
      </w:tr>
      <w:tr w:rsidR="00811EBD" w:rsidRPr="00EE0B31" w:rsidTr="00AD7B1F">
        <w:trPr>
          <w:trHeight w:val="850"/>
        </w:trPr>
        <w:tc>
          <w:tcPr>
            <w:tcW w:w="1526" w:type="dxa"/>
            <w:shd w:val="clear" w:color="auto" w:fill="DEEAF6" w:themeFill="accent1" w:themeFillTint="33"/>
            <w:vAlign w:val="center"/>
          </w:tcPr>
          <w:p w:rsidR="00811EBD" w:rsidRPr="00AD7B1F" w:rsidRDefault="00811EBD" w:rsidP="00AD7B1F">
            <w:pPr>
              <w:jc w:val="center"/>
              <w:rPr>
                <w:rFonts w:eastAsia="標楷體"/>
                <w:sz w:val="28"/>
              </w:rPr>
            </w:pPr>
            <w:r w:rsidRPr="00AD7B1F">
              <w:rPr>
                <w:rFonts w:eastAsia="標楷體"/>
                <w:sz w:val="28"/>
              </w:rPr>
              <w:t>經費項目</w:t>
            </w:r>
          </w:p>
        </w:tc>
        <w:tc>
          <w:tcPr>
            <w:tcW w:w="5699" w:type="dxa"/>
            <w:shd w:val="clear" w:color="auto" w:fill="DEEAF6" w:themeFill="accent1" w:themeFillTint="33"/>
            <w:vAlign w:val="center"/>
          </w:tcPr>
          <w:p w:rsidR="00811EBD" w:rsidRPr="00AD7B1F" w:rsidRDefault="00811EBD" w:rsidP="00AD7B1F">
            <w:pPr>
              <w:jc w:val="center"/>
              <w:rPr>
                <w:rFonts w:eastAsia="標楷體"/>
                <w:sz w:val="28"/>
              </w:rPr>
            </w:pPr>
            <w:r w:rsidRPr="00AD7B1F">
              <w:rPr>
                <w:rFonts w:eastAsia="標楷體"/>
                <w:sz w:val="28"/>
              </w:rPr>
              <w:t>說明</w:t>
            </w:r>
          </w:p>
        </w:tc>
        <w:tc>
          <w:tcPr>
            <w:tcW w:w="3645" w:type="dxa"/>
            <w:shd w:val="clear" w:color="auto" w:fill="DEEAF6" w:themeFill="accent1" w:themeFillTint="33"/>
            <w:vAlign w:val="center"/>
          </w:tcPr>
          <w:p w:rsidR="00811EBD" w:rsidRPr="00AD7B1F" w:rsidRDefault="00811EBD" w:rsidP="00AD7B1F">
            <w:pPr>
              <w:jc w:val="center"/>
              <w:rPr>
                <w:rFonts w:eastAsia="標楷體"/>
                <w:sz w:val="28"/>
              </w:rPr>
            </w:pPr>
            <w:r w:rsidRPr="00AD7B1F">
              <w:rPr>
                <w:rFonts w:eastAsia="標楷體" w:hint="eastAsia"/>
                <w:sz w:val="28"/>
              </w:rPr>
              <w:t>備註</w:t>
            </w:r>
            <w:r w:rsidR="00C84183" w:rsidRPr="00AD7B1F">
              <w:rPr>
                <w:rFonts w:eastAsia="標楷體" w:hint="eastAsia"/>
                <w:sz w:val="28"/>
              </w:rPr>
              <w:t>（填寫範例）</w:t>
            </w:r>
          </w:p>
        </w:tc>
      </w:tr>
      <w:tr w:rsidR="00EE0B31" w:rsidRPr="00E837DF" w:rsidTr="00AD7B1F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EE0B31" w:rsidRPr="00EE0B31" w:rsidRDefault="00EE0B31" w:rsidP="00AD7B1F">
            <w:pPr>
              <w:jc w:val="both"/>
              <w:rPr>
                <w:rFonts w:eastAsia="標楷體"/>
              </w:rPr>
            </w:pPr>
            <w:r w:rsidRPr="00EE0B31">
              <w:rPr>
                <w:rFonts w:eastAsia="標楷體" w:hint="eastAsia"/>
              </w:rPr>
              <w:t>校外</w:t>
            </w:r>
            <w:r w:rsidRPr="00EE0B31">
              <w:rPr>
                <w:rFonts w:eastAsia="標楷體"/>
              </w:rPr>
              <w:t>講座鐘點費</w:t>
            </w:r>
          </w:p>
        </w:tc>
        <w:tc>
          <w:tcPr>
            <w:tcW w:w="5699" w:type="dxa"/>
            <w:vMerge w:val="restart"/>
            <w:shd w:val="clear" w:color="auto" w:fill="auto"/>
            <w:vAlign w:val="center"/>
          </w:tcPr>
          <w:p w:rsidR="00EE0B31" w:rsidRPr="00EE0B31" w:rsidRDefault="00EE0B31" w:rsidP="00AD7B1F">
            <w:pPr>
              <w:jc w:val="both"/>
              <w:rPr>
                <w:rFonts w:eastAsia="標楷體"/>
              </w:rPr>
            </w:pPr>
            <w:r w:rsidRPr="00EE0B31">
              <w:rPr>
                <w:rFonts w:eastAsia="標楷體" w:hint="eastAsia"/>
              </w:rPr>
              <w:t>執行計畫辦理講座活動、研習會及座談會，實際擔任授課人員之鐘點費。如屬教師原授課時段，則不得重複支領。</w:t>
            </w:r>
          </w:p>
        </w:tc>
        <w:tc>
          <w:tcPr>
            <w:tcW w:w="3645" w:type="dxa"/>
            <w:vMerge w:val="restart"/>
            <w:shd w:val="clear" w:color="auto" w:fill="auto"/>
          </w:tcPr>
          <w:p w:rsidR="00EE0B31" w:rsidRPr="00222EDE" w:rsidRDefault="00EE0B31" w:rsidP="00AD7B1F">
            <w:pPr>
              <w:rPr>
                <w:rFonts w:eastAsia="標楷體"/>
                <w:color w:val="808080" w:themeColor="background1" w:themeShade="80"/>
                <w:sz w:val="22"/>
              </w:rPr>
            </w:pP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校外講座鐘點費：</w:t>
            </w:r>
            <w:r w:rsidRPr="00222EDE">
              <w:rPr>
                <w:rFonts w:eastAsia="標楷體"/>
                <w:color w:val="808080" w:themeColor="background1" w:themeShade="80"/>
                <w:sz w:val="22"/>
              </w:rPr>
              <w:t>2000x3(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節</w:t>
            </w:r>
            <w:r w:rsidRPr="00222EDE">
              <w:rPr>
                <w:rFonts w:eastAsia="標楷體"/>
                <w:color w:val="808080" w:themeColor="background1" w:themeShade="80"/>
                <w:sz w:val="22"/>
              </w:rPr>
              <w:t>)x2(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場</w:t>
            </w:r>
            <w:r w:rsidRPr="00222EDE">
              <w:rPr>
                <w:rFonts w:eastAsia="標楷體"/>
                <w:color w:val="808080" w:themeColor="background1" w:themeShade="80"/>
                <w:sz w:val="22"/>
              </w:rPr>
              <w:t>)=120</w:t>
            </w:r>
            <w:bookmarkStart w:id="2" w:name="_GoBack"/>
            <w:bookmarkEnd w:id="2"/>
            <w:r w:rsidRPr="00222EDE">
              <w:rPr>
                <w:rFonts w:eastAsia="標楷體"/>
                <w:color w:val="808080" w:themeColor="background1" w:themeShade="80"/>
                <w:sz w:val="22"/>
              </w:rPr>
              <w:t>00</w:t>
            </w:r>
          </w:p>
          <w:p w:rsidR="00EE0B31" w:rsidRPr="00E837DF" w:rsidRDefault="00EE0B31" w:rsidP="00AD7B1F">
            <w:pPr>
              <w:rPr>
                <w:rFonts w:eastAsia="標楷體"/>
                <w:sz w:val="22"/>
              </w:rPr>
            </w:pPr>
            <w:r w:rsidRPr="00222EDE">
              <w:rPr>
                <w:rFonts w:eastAsia="標楷體" w:hint="eastAsia"/>
                <w:color w:val="808080" w:themeColor="background1" w:themeShade="80"/>
                <w:kern w:val="0"/>
                <w:sz w:val="22"/>
              </w:rPr>
              <w:t>校內講座鐘點費：</w:t>
            </w:r>
            <w:r w:rsidRPr="00222EDE">
              <w:rPr>
                <w:rFonts w:eastAsia="標楷體"/>
                <w:color w:val="808080" w:themeColor="background1" w:themeShade="80"/>
                <w:kern w:val="0"/>
                <w:sz w:val="22"/>
              </w:rPr>
              <w:t>1000x3(</w:t>
            </w:r>
            <w:r w:rsidRPr="00222EDE">
              <w:rPr>
                <w:rFonts w:eastAsia="標楷體" w:hint="eastAsia"/>
                <w:color w:val="808080" w:themeColor="background1" w:themeShade="80"/>
                <w:kern w:val="0"/>
                <w:sz w:val="22"/>
              </w:rPr>
              <w:t>節</w:t>
            </w:r>
            <w:r w:rsidRPr="00222EDE">
              <w:rPr>
                <w:rFonts w:eastAsia="標楷體"/>
                <w:color w:val="808080" w:themeColor="background1" w:themeShade="80"/>
                <w:kern w:val="0"/>
                <w:sz w:val="22"/>
              </w:rPr>
              <w:t>)x1(</w:t>
            </w:r>
            <w:r w:rsidRPr="00222EDE">
              <w:rPr>
                <w:rFonts w:eastAsia="標楷體" w:hint="eastAsia"/>
                <w:color w:val="808080" w:themeColor="background1" w:themeShade="80"/>
                <w:kern w:val="0"/>
                <w:sz w:val="22"/>
              </w:rPr>
              <w:t>場</w:t>
            </w:r>
            <w:r w:rsidRPr="00222EDE">
              <w:rPr>
                <w:rFonts w:eastAsia="標楷體"/>
                <w:color w:val="808080" w:themeColor="background1" w:themeShade="80"/>
                <w:kern w:val="0"/>
                <w:sz w:val="22"/>
              </w:rPr>
              <w:t>)=3000</w:t>
            </w:r>
          </w:p>
        </w:tc>
      </w:tr>
      <w:tr w:rsidR="00EE0B31" w:rsidRPr="00E837DF" w:rsidTr="00AD7B1F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EE0B31" w:rsidRPr="00EE0B31" w:rsidRDefault="00EE0B31" w:rsidP="00AD7B1F">
            <w:pPr>
              <w:jc w:val="both"/>
              <w:rPr>
                <w:rFonts w:eastAsia="標楷體"/>
              </w:rPr>
            </w:pPr>
            <w:r w:rsidRPr="00EE0B31">
              <w:rPr>
                <w:rFonts w:eastAsia="標楷體" w:hint="eastAsia"/>
              </w:rPr>
              <w:t>校內</w:t>
            </w:r>
            <w:r w:rsidRPr="00EE0B31">
              <w:rPr>
                <w:rFonts w:eastAsia="標楷體"/>
              </w:rPr>
              <w:t>講座鐘點費</w:t>
            </w:r>
          </w:p>
        </w:tc>
        <w:tc>
          <w:tcPr>
            <w:tcW w:w="5699" w:type="dxa"/>
            <w:vMerge/>
            <w:shd w:val="clear" w:color="auto" w:fill="auto"/>
          </w:tcPr>
          <w:p w:rsidR="00EE0B31" w:rsidRPr="00EE0B31" w:rsidRDefault="00EE0B31" w:rsidP="00AD7B1F">
            <w:pPr>
              <w:rPr>
                <w:rFonts w:eastAsia="標楷體"/>
              </w:rPr>
            </w:pPr>
          </w:p>
        </w:tc>
        <w:tc>
          <w:tcPr>
            <w:tcW w:w="3645" w:type="dxa"/>
            <w:vMerge/>
            <w:shd w:val="clear" w:color="auto" w:fill="auto"/>
          </w:tcPr>
          <w:p w:rsidR="00EE0B31" w:rsidRPr="00E837DF" w:rsidRDefault="00EE0B31" w:rsidP="00AD7B1F">
            <w:pPr>
              <w:rPr>
                <w:rFonts w:eastAsia="標楷體"/>
                <w:sz w:val="22"/>
              </w:rPr>
            </w:pPr>
          </w:p>
        </w:tc>
      </w:tr>
      <w:tr w:rsidR="00EE0B31" w:rsidRPr="00E837DF" w:rsidTr="00AD7B1F">
        <w:trPr>
          <w:trHeight w:val="1134"/>
        </w:trPr>
        <w:tc>
          <w:tcPr>
            <w:tcW w:w="1526" w:type="dxa"/>
            <w:shd w:val="clear" w:color="auto" w:fill="auto"/>
            <w:vAlign w:val="center"/>
          </w:tcPr>
          <w:p w:rsidR="00EE0B31" w:rsidRPr="00EE0B31" w:rsidRDefault="00EE0B31" w:rsidP="00AD7B1F">
            <w:pPr>
              <w:jc w:val="both"/>
              <w:rPr>
                <w:rFonts w:eastAsia="標楷體"/>
              </w:rPr>
            </w:pPr>
            <w:r w:rsidRPr="00EE0B31">
              <w:rPr>
                <w:rFonts w:eastAsia="標楷體" w:hint="eastAsia"/>
              </w:rPr>
              <w:t>交通補助費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EE0B31" w:rsidRPr="00EE0B31" w:rsidRDefault="00EE0B31" w:rsidP="00AD7B1F">
            <w:pPr>
              <w:jc w:val="both"/>
              <w:rPr>
                <w:rFonts w:eastAsia="標楷體"/>
              </w:rPr>
            </w:pPr>
            <w:r w:rsidRPr="00EE0B31">
              <w:rPr>
                <w:rFonts w:eastAsia="標楷體" w:hint="eastAsia"/>
              </w:rPr>
              <w:t>校外教師或業界專家交通補助費憑交通票票根實支實付。</w:t>
            </w:r>
            <w:r>
              <w:rPr>
                <w:rFonts w:eastAsia="標楷體" w:hint="eastAsia"/>
              </w:rPr>
              <w:t>可</w:t>
            </w:r>
            <w:r w:rsidRPr="00EE0B31">
              <w:rPr>
                <w:rFonts w:eastAsia="標楷體" w:hint="eastAsia"/>
              </w:rPr>
              <w:t>補助公車、</w:t>
            </w:r>
            <w:r>
              <w:rPr>
                <w:rFonts w:eastAsia="標楷體" w:hint="eastAsia"/>
              </w:rPr>
              <w:t>捷運</w:t>
            </w:r>
            <w:r w:rsidRPr="00EE0B31">
              <w:rPr>
                <w:rFonts w:eastAsia="標楷體" w:hint="eastAsia"/>
              </w:rPr>
              <w:t>、台鐵</w:t>
            </w:r>
            <w:r>
              <w:rPr>
                <w:rFonts w:eastAsia="標楷體" w:hint="eastAsia"/>
              </w:rPr>
              <w:t>或</w:t>
            </w:r>
            <w:r w:rsidRPr="00EE0B31">
              <w:rPr>
                <w:rFonts w:eastAsia="標楷體" w:hint="eastAsia"/>
              </w:rPr>
              <w:t>高鐵</w:t>
            </w:r>
            <w:r>
              <w:rPr>
                <w:rFonts w:eastAsia="標楷體" w:hint="eastAsia"/>
              </w:rPr>
              <w:t>當日來回之</w:t>
            </w:r>
            <w:r w:rsidRPr="00EE0B31">
              <w:rPr>
                <w:rFonts w:eastAsia="標楷體" w:hint="eastAsia"/>
              </w:rPr>
              <w:t>費用，無</w:t>
            </w:r>
            <w:r>
              <w:rPr>
                <w:rFonts w:eastAsia="標楷體" w:hint="eastAsia"/>
              </w:rPr>
              <w:t>法</w:t>
            </w:r>
            <w:r w:rsidRPr="00EE0B31">
              <w:rPr>
                <w:rFonts w:eastAsia="標楷體" w:hint="eastAsia"/>
              </w:rPr>
              <w:t>補助計程車</w:t>
            </w:r>
            <w:r>
              <w:rPr>
                <w:rFonts w:eastAsia="標楷體" w:hint="eastAsia"/>
              </w:rPr>
              <w:t>或</w:t>
            </w:r>
            <w:r w:rsidRPr="00EE0B31">
              <w:rPr>
                <w:rFonts w:eastAsia="標楷體" w:hint="eastAsia"/>
              </w:rPr>
              <w:t>自行開車</w:t>
            </w:r>
            <w:r>
              <w:rPr>
                <w:rFonts w:eastAsia="標楷體" w:hint="eastAsia"/>
              </w:rPr>
              <w:t>之</w:t>
            </w:r>
            <w:r w:rsidRPr="00EE0B31">
              <w:rPr>
                <w:rFonts w:eastAsia="標楷體" w:hint="eastAsia"/>
              </w:rPr>
              <w:t>油費。</w:t>
            </w:r>
          </w:p>
        </w:tc>
        <w:tc>
          <w:tcPr>
            <w:tcW w:w="3645" w:type="dxa"/>
            <w:shd w:val="clear" w:color="auto" w:fill="auto"/>
          </w:tcPr>
          <w:p w:rsidR="00EE0B31" w:rsidRPr="00E837DF" w:rsidRDefault="00EE0B31" w:rsidP="00AD7B1F">
            <w:pPr>
              <w:rPr>
                <w:rFonts w:eastAsia="標楷體"/>
                <w:sz w:val="22"/>
              </w:rPr>
            </w:pPr>
          </w:p>
        </w:tc>
      </w:tr>
      <w:tr w:rsidR="00EE0B31" w:rsidRPr="00E837DF" w:rsidTr="00AD7B1F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EE0B31" w:rsidRPr="00EE0B31" w:rsidRDefault="00EE0B31" w:rsidP="00AD7B1F">
            <w:pPr>
              <w:jc w:val="both"/>
              <w:rPr>
                <w:rFonts w:eastAsia="標楷體"/>
              </w:rPr>
            </w:pPr>
            <w:r w:rsidRPr="00EE0B31">
              <w:rPr>
                <w:rFonts w:eastAsia="標楷體" w:hint="eastAsia"/>
              </w:rPr>
              <w:t>教學材料費</w:t>
            </w:r>
          </w:p>
        </w:tc>
        <w:tc>
          <w:tcPr>
            <w:tcW w:w="5699" w:type="dxa"/>
            <w:shd w:val="clear" w:color="auto" w:fill="auto"/>
          </w:tcPr>
          <w:p w:rsidR="00EE0B31" w:rsidRPr="00EE0B31" w:rsidRDefault="00EE0B31" w:rsidP="00AD7B1F">
            <w:pPr>
              <w:rPr>
                <w:rFonts w:eastAsia="標楷體"/>
              </w:rPr>
            </w:pPr>
            <w:r w:rsidRPr="00EE0B31">
              <w:rPr>
                <w:rFonts w:eastAsia="標楷體" w:hint="eastAsia"/>
              </w:rPr>
              <w:t>執行社群所需教學耗材總金額</w:t>
            </w:r>
            <w:r w:rsidRPr="00EE0B31">
              <w:rPr>
                <w:rFonts w:eastAsia="標楷體" w:hint="eastAsia"/>
              </w:rPr>
              <w:t>10,000</w:t>
            </w:r>
            <w:r w:rsidRPr="00EE0B31">
              <w:rPr>
                <w:rFonts w:eastAsia="標楷體" w:hint="eastAsia"/>
              </w:rPr>
              <w:t>元為上限。單價超過</w:t>
            </w:r>
            <w:r w:rsidRPr="00EE0B31">
              <w:rPr>
                <w:rFonts w:eastAsia="標楷體" w:hint="eastAsia"/>
              </w:rPr>
              <w:t>2,000</w:t>
            </w:r>
            <w:r w:rsidRPr="00EE0B31">
              <w:rPr>
                <w:rFonts w:eastAsia="標楷體" w:hint="eastAsia"/>
              </w:rPr>
              <w:t>元之品項請檢附「非消耗品增加單」。</w:t>
            </w:r>
          </w:p>
        </w:tc>
        <w:tc>
          <w:tcPr>
            <w:tcW w:w="3645" w:type="dxa"/>
            <w:shd w:val="clear" w:color="auto" w:fill="auto"/>
          </w:tcPr>
          <w:p w:rsidR="00EE0B31" w:rsidRPr="00E837DF" w:rsidRDefault="00EE0B31" w:rsidP="00AD7B1F">
            <w:pPr>
              <w:rPr>
                <w:rFonts w:eastAsia="標楷體"/>
                <w:sz w:val="22"/>
              </w:rPr>
            </w:pPr>
          </w:p>
        </w:tc>
      </w:tr>
      <w:tr w:rsidR="00811EBD" w:rsidRPr="00E837DF" w:rsidTr="00AD7B1F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811EBD" w:rsidRPr="00E837DF" w:rsidRDefault="00811EBD" w:rsidP="00AD7B1F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E837DF">
              <w:rPr>
                <w:rFonts w:eastAsia="標楷體"/>
                <w:sz w:val="22"/>
              </w:rPr>
              <w:t>印刷費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811EBD" w:rsidRPr="008A2D86" w:rsidRDefault="00811EBD" w:rsidP="00AD7B1F">
            <w:pPr>
              <w:rPr>
                <w:rFonts w:eastAsia="標楷體"/>
                <w:sz w:val="22"/>
              </w:rPr>
            </w:pPr>
            <w:r w:rsidRPr="008A2D86">
              <w:rPr>
                <w:rFonts w:eastAsia="標楷體"/>
                <w:sz w:val="22"/>
              </w:rPr>
              <w:t>執行計畫辦理會議、講座及活動所需海報、資料、成果等相關印刷費用核實報支。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811EBD" w:rsidRPr="00E837DF" w:rsidRDefault="00811EBD" w:rsidP="00AD7B1F">
            <w:pPr>
              <w:ind w:rightChars="75" w:right="180"/>
              <w:rPr>
                <w:rFonts w:eastAsia="標楷體"/>
                <w:sz w:val="22"/>
              </w:rPr>
            </w:pPr>
          </w:p>
        </w:tc>
      </w:tr>
      <w:tr w:rsidR="00C84183" w:rsidRPr="00E837DF" w:rsidTr="00AD7B1F">
        <w:trPr>
          <w:trHeight w:val="1134"/>
        </w:trPr>
        <w:tc>
          <w:tcPr>
            <w:tcW w:w="1526" w:type="dxa"/>
            <w:shd w:val="clear" w:color="auto" w:fill="auto"/>
            <w:vAlign w:val="center"/>
          </w:tcPr>
          <w:p w:rsidR="00C84183" w:rsidRPr="00C84183" w:rsidRDefault="00C84183" w:rsidP="00AD7B1F">
            <w:pPr>
              <w:spacing w:line="320" w:lineRule="exact"/>
              <w:jc w:val="both"/>
              <w:rPr>
                <w:rFonts w:eastAsia="標楷體"/>
              </w:rPr>
            </w:pPr>
            <w:r w:rsidRPr="00C84183">
              <w:rPr>
                <w:rFonts w:eastAsia="標楷體"/>
              </w:rPr>
              <w:t>國內旅費、短程車資、運費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C84183" w:rsidRPr="00C84183" w:rsidRDefault="00C84183" w:rsidP="00AD7B1F">
            <w:pPr>
              <w:jc w:val="both"/>
              <w:rPr>
                <w:rFonts w:eastAsia="標楷體"/>
              </w:rPr>
            </w:pPr>
            <w:r w:rsidRPr="00C84183">
              <w:rPr>
                <w:rFonts w:eastAsia="標楷體" w:hint="eastAsia"/>
              </w:rPr>
              <w:t>社群辦理校外觀摩、研討會、講座及活動所需差旅費用，依國內出差旅費要點核實報支。出發前請事先上簽及申請公差假。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84183" w:rsidRDefault="00C84183" w:rsidP="00AD7B1F">
            <w:pPr>
              <w:rPr>
                <w:rFonts w:eastAsia="標楷體"/>
                <w:color w:val="808080" w:themeColor="background1" w:themeShade="80"/>
                <w:sz w:val="22"/>
              </w:rPr>
            </w:pPr>
            <w:r>
              <w:rPr>
                <w:rFonts w:eastAsia="標楷體" w:hint="eastAsia"/>
                <w:color w:val="808080" w:themeColor="background1" w:themeShade="80"/>
                <w:sz w:val="22"/>
              </w:rPr>
              <w:t>火車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(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屏東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-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高雄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)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來回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146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元</w:t>
            </w:r>
          </w:p>
          <w:p w:rsidR="00C84183" w:rsidRDefault="00C84183" w:rsidP="00AD7B1F">
            <w:pPr>
              <w:rPr>
                <w:rFonts w:eastAsia="標楷體"/>
                <w:color w:val="808080" w:themeColor="background1" w:themeShade="80"/>
                <w:sz w:val="22"/>
              </w:rPr>
            </w:pPr>
            <w:r>
              <w:rPr>
                <w:rFonts w:eastAsia="標楷體" w:hint="eastAsia"/>
                <w:color w:val="808080" w:themeColor="background1" w:themeShade="80"/>
                <w:sz w:val="22"/>
              </w:rPr>
              <w:t>捷運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(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高雄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-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小港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)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來回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35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元</w:t>
            </w:r>
          </w:p>
          <w:p w:rsidR="00C84183" w:rsidRPr="00E837DF" w:rsidRDefault="00C84183" w:rsidP="00AD7B1F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color w:val="808080" w:themeColor="background1" w:themeShade="80"/>
                <w:sz w:val="22"/>
              </w:rPr>
              <w:t>(146+35)*10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人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=1810</w:t>
            </w:r>
          </w:p>
        </w:tc>
      </w:tr>
      <w:tr w:rsidR="00811EBD" w:rsidRPr="00E837DF" w:rsidTr="00AD7B1F">
        <w:trPr>
          <w:trHeight w:val="850"/>
        </w:trPr>
        <w:tc>
          <w:tcPr>
            <w:tcW w:w="1526" w:type="dxa"/>
            <w:shd w:val="clear" w:color="auto" w:fill="auto"/>
            <w:vAlign w:val="center"/>
          </w:tcPr>
          <w:p w:rsidR="00811EBD" w:rsidRPr="00C84183" w:rsidRDefault="00C84183" w:rsidP="00AD7B1F">
            <w:pPr>
              <w:jc w:val="both"/>
              <w:rPr>
                <w:rFonts w:eastAsia="標楷體"/>
              </w:rPr>
            </w:pPr>
            <w:r w:rsidRPr="00C84183">
              <w:rPr>
                <w:rFonts w:eastAsia="標楷體"/>
              </w:rPr>
              <w:t>膳</w:t>
            </w:r>
            <w:r w:rsidRPr="00C84183">
              <w:rPr>
                <w:rFonts w:eastAsia="標楷體" w:hint="eastAsia"/>
              </w:rPr>
              <w:t>食</w:t>
            </w:r>
            <w:r w:rsidR="00811EBD" w:rsidRPr="00C84183">
              <w:rPr>
                <w:rFonts w:eastAsia="標楷體"/>
              </w:rPr>
              <w:t>費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811EBD" w:rsidRPr="00C84183" w:rsidRDefault="00C84183" w:rsidP="00AD7B1F">
            <w:pPr>
              <w:jc w:val="both"/>
              <w:rPr>
                <w:rFonts w:eastAsia="標楷體"/>
              </w:rPr>
            </w:pPr>
            <w:r w:rsidRPr="00C84183">
              <w:rPr>
                <w:rFonts w:eastAsia="標楷體" w:hint="eastAsia"/>
              </w:rPr>
              <w:t>執行社群讀書會、講座及活動所需膳食費用，依教育部補助及委辦計畫經費編列基準表核實報支。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811EBD" w:rsidRPr="00E837DF" w:rsidRDefault="00811EBD" w:rsidP="00AD7B1F">
            <w:pPr>
              <w:rPr>
                <w:rFonts w:eastAsia="標楷體"/>
                <w:sz w:val="22"/>
              </w:rPr>
            </w:pP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聚會：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4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(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場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)x10(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人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)x80(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元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)=32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00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元</w:t>
            </w:r>
          </w:p>
        </w:tc>
      </w:tr>
      <w:tr w:rsidR="00811EBD" w:rsidRPr="00E837DF" w:rsidTr="00AD7B1F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811EBD" w:rsidRPr="00C84183" w:rsidRDefault="00811EBD" w:rsidP="00AD7B1F">
            <w:pPr>
              <w:spacing w:line="320" w:lineRule="exact"/>
              <w:jc w:val="both"/>
              <w:rPr>
                <w:rFonts w:eastAsia="標楷體"/>
              </w:rPr>
            </w:pPr>
            <w:r w:rsidRPr="00C84183">
              <w:rPr>
                <w:rFonts w:eastAsia="標楷體"/>
              </w:rPr>
              <w:t>保險費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811EBD" w:rsidRPr="00C84183" w:rsidRDefault="00811EBD" w:rsidP="00AD7B1F">
            <w:pPr>
              <w:jc w:val="both"/>
              <w:rPr>
                <w:rFonts w:eastAsia="標楷體"/>
                <w:color w:val="808080" w:themeColor="background1" w:themeShade="80"/>
              </w:rPr>
            </w:pPr>
            <w:r w:rsidRPr="00C84183">
              <w:rPr>
                <w:rFonts w:eastAsia="標楷體" w:hint="eastAsia"/>
              </w:rPr>
              <w:t>執行計畫辦理會議、講座及活動所需之平安保險費。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811EBD" w:rsidRPr="00E837DF" w:rsidRDefault="00811EBD" w:rsidP="00AD7B1F">
            <w:pPr>
              <w:rPr>
                <w:rFonts w:eastAsia="標楷體"/>
                <w:sz w:val="22"/>
              </w:rPr>
            </w:pPr>
            <w:r w:rsidRPr="00996465">
              <w:rPr>
                <w:rFonts w:eastAsia="標楷體" w:hint="eastAsia"/>
                <w:color w:val="808080" w:themeColor="background1" w:themeShade="80"/>
                <w:sz w:val="22"/>
              </w:rPr>
              <w:t>10(</w:t>
            </w:r>
            <w:r w:rsidRPr="00996465">
              <w:rPr>
                <w:rFonts w:eastAsia="標楷體" w:hint="eastAsia"/>
                <w:color w:val="808080" w:themeColor="background1" w:themeShade="80"/>
                <w:sz w:val="22"/>
              </w:rPr>
              <w:t>人</w:t>
            </w:r>
            <w:r w:rsidRPr="00996465">
              <w:rPr>
                <w:rFonts w:eastAsia="標楷體" w:hint="eastAsia"/>
                <w:color w:val="808080" w:themeColor="background1" w:themeShade="80"/>
                <w:sz w:val="22"/>
              </w:rPr>
              <w:t>)x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50</w:t>
            </w:r>
            <w:r w:rsidRPr="00996465">
              <w:rPr>
                <w:rFonts w:eastAsia="標楷體" w:hint="eastAsia"/>
                <w:color w:val="808080" w:themeColor="background1" w:themeShade="80"/>
                <w:sz w:val="22"/>
              </w:rPr>
              <w:t>(</w:t>
            </w:r>
            <w:r w:rsidRPr="00996465">
              <w:rPr>
                <w:rFonts w:eastAsia="標楷體" w:hint="eastAsia"/>
                <w:color w:val="808080" w:themeColor="background1" w:themeShade="80"/>
                <w:sz w:val="22"/>
              </w:rPr>
              <w:t>元</w:t>
            </w:r>
            <w:r w:rsidRPr="00996465">
              <w:rPr>
                <w:rFonts w:eastAsia="標楷體" w:hint="eastAsia"/>
                <w:color w:val="808080" w:themeColor="background1" w:themeShade="80"/>
                <w:sz w:val="22"/>
              </w:rPr>
              <w:t>)=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500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元</w:t>
            </w:r>
          </w:p>
        </w:tc>
      </w:tr>
      <w:tr w:rsidR="00811EBD" w:rsidRPr="00E837DF" w:rsidTr="00AD7B1F">
        <w:trPr>
          <w:trHeight w:val="850"/>
        </w:trPr>
        <w:tc>
          <w:tcPr>
            <w:tcW w:w="1526" w:type="dxa"/>
            <w:shd w:val="clear" w:color="auto" w:fill="auto"/>
            <w:vAlign w:val="center"/>
          </w:tcPr>
          <w:p w:rsidR="00811EBD" w:rsidRPr="00C84183" w:rsidRDefault="00811EBD" w:rsidP="00AD7B1F">
            <w:pPr>
              <w:jc w:val="both"/>
              <w:rPr>
                <w:rFonts w:eastAsia="標楷體"/>
              </w:rPr>
            </w:pPr>
            <w:r w:rsidRPr="00C84183">
              <w:rPr>
                <w:rFonts w:eastAsia="標楷體" w:hint="eastAsia"/>
              </w:rPr>
              <w:t>報名費</w:t>
            </w:r>
          </w:p>
          <w:p w:rsidR="00811EBD" w:rsidRPr="00C84183" w:rsidRDefault="00811EBD" w:rsidP="00AD7B1F">
            <w:pPr>
              <w:jc w:val="both"/>
              <w:rPr>
                <w:rFonts w:eastAsia="標楷體"/>
              </w:rPr>
            </w:pPr>
            <w:r w:rsidRPr="00C84183">
              <w:rPr>
                <w:rFonts w:eastAsia="標楷體" w:hint="eastAsia"/>
              </w:rPr>
              <w:t>(</w:t>
            </w:r>
            <w:r w:rsidRPr="00C84183">
              <w:rPr>
                <w:rFonts w:eastAsia="標楷體" w:hint="eastAsia"/>
              </w:rPr>
              <w:t>註冊費</w:t>
            </w:r>
            <w:r w:rsidRPr="00C84183">
              <w:rPr>
                <w:rFonts w:eastAsia="標楷體" w:hint="eastAsia"/>
              </w:rPr>
              <w:t>)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811EBD" w:rsidRPr="00C84183" w:rsidRDefault="00C84183" w:rsidP="00AD7B1F">
            <w:pPr>
              <w:jc w:val="both"/>
              <w:rPr>
                <w:rFonts w:eastAsia="標楷體"/>
              </w:rPr>
            </w:pPr>
            <w:r w:rsidRPr="00C84183">
              <w:rPr>
                <w:rFonts w:eastAsia="標楷體" w:hint="eastAsia"/>
              </w:rPr>
              <w:t>依實際需求編列，並詳述支用內容為何。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811EBD" w:rsidRPr="007C16B4" w:rsidRDefault="00811EBD" w:rsidP="00AD7B1F">
            <w:pPr>
              <w:ind w:leftChars="16" w:left="38" w:firstLine="2"/>
              <w:rPr>
                <w:rFonts w:eastAsia="標楷體"/>
                <w:sz w:val="22"/>
              </w:rPr>
            </w:pPr>
            <w:r w:rsidRPr="007C16B4">
              <w:rPr>
                <w:rFonts w:eastAsia="標楷體" w:hint="eastAsia"/>
                <w:color w:val="808080" w:themeColor="background1" w:themeShade="80"/>
                <w:sz w:val="22"/>
              </w:rPr>
              <w:t>5(</w:t>
            </w:r>
            <w:r w:rsidRPr="007C16B4">
              <w:rPr>
                <w:rFonts w:eastAsia="標楷體" w:hint="eastAsia"/>
                <w:color w:val="808080" w:themeColor="background1" w:themeShade="80"/>
                <w:sz w:val="22"/>
              </w:rPr>
              <w:t>人</w:t>
            </w:r>
            <w:r w:rsidRPr="007C16B4">
              <w:rPr>
                <w:rFonts w:eastAsia="標楷體" w:hint="eastAsia"/>
                <w:color w:val="808080" w:themeColor="background1" w:themeShade="80"/>
                <w:sz w:val="22"/>
              </w:rPr>
              <w:t>)*1000=5000</w:t>
            </w:r>
          </w:p>
        </w:tc>
      </w:tr>
    </w:tbl>
    <w:p w:rsidR="0060129A" w:rsidRPr="00811EBD" w:rsidRDefault="0060129A">
      <w:pPr>
        <w:widowControl/>
      </w:pPr>
    </w:p>
    <w:sectPr w:rsidR="0060129A" w:rsidRPr="00811EBD" w:rsidSect="004A0F91">
      <w:footerReference w:type="default" r:id="rId8"/>
      <w:pgSz w:w="11906" w:h="16838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721" w:rsidRDefault="00722721">
      <w:r>
        <w:separator/>
      </w:r>
    </w:p>
  </w:endnote>
  <w:endnote w:type="continuationSeparator" w:id="0">
    <w:p w:rsidR="00722721" w:rsidRDefault="0072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1" w:rsidRDefault="00C06801" w:rsidP="00C06801">
    <w:pPr>
      <w:pStyle w:val="a3"/>
      <w:jc w:val="right"/>
    </w:pPr>
    <w:r>
      <w:rPr>
        <w:rFonts w:hint="eastAsia"/>
      </w:rPr>
      <w:t>108.09.27</w:t>
    </w:r>
    <w:r>
      <w:rPr>
        <w:rFonts w:hint="eastAsia"/>
      </w:rPr>
      <w:t>修訂</w:t>
    </w:r>
  </w:p>
  <w:p w:rsidR="00251283" w:rsidRDefault="002512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721" w:rsidRDefault="00722721">
      <w:r>
        <w:separator/>
      </w:r>
    </w:p>
  </w:footnote>
  <w:footnote w:type="continuationSeparator" w:id="0">
    <w:p w:rsidR="00722721" w:rsidRDefault="00722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CD0"/>
    <w:multiLevelType w:val="hybridMultilevel"/>
    <w:tmpl w:val="D9FAFF32"/>
    <w:lvl w:ilvl="0" w:tplc="CD56FB9A">
      <w:start w:val="1"/>
      <w:numFmt w:val="taiwaneseCountingThousand"/>
      <w:lvlText w:val="%1、"/>
      <w:lvlJc w:val="left"/>
      <w:pPr>
        <w:ind w:left="1020" w:hanging="480"/>
      </w:pPr>
      <w:rPr>
        <w:rFonts w:ascii="標楷體" w:eastAsia="標楷體" w:hAnsi="標楷體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02223F"/>
    <w:multiLevelType w:val="hybridMultilevel"/>
    <w:tmpl w:val="C07CCA92"/>
    <w:lvl w:ilvl="0" w:tplc="A7D4E296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8B431C"/>
    <w:multiLevelType w:val="hybridMultilevel"/>
    <w:tmpl w:val="B5A2B39A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20C31108"/>
    <w:multiLevelType w:val="hybridMultilevel"/>
    <w:tmpl w:val="2F32F30C"/>
    <w:lvl w:ilvl="0" w:tplc="3B882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CD7B1A"/>
    <w:multiLevelType w:val="hybridMultilevel"/>
    <w:tmpl w:val="8044159A"/>
    <w:lvl w:ilvl="0" w:tplc="94B8D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765D24"/>
    <w:multiLevelType w:val="hybridMultilevel"/>
    <w:tmpl w:val="D4EC0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3E478E"/>
    <w:multiLevelType w:val="hybridMultilevel"/>
    <w:tmpl w:val="CCBAB500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B080F3F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956B4B"/>
    <w:multiLevelType w:val="hybridMultilevel"/>
    <w:tmpl w:val="C25853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E411DB"/>
    <w:multiLevelType w:val="hybridMultilevel"/>
    <w:tmpl w:val="0EB44E62"/>
    <w:lvl w:ilvl="0" w:tplc="1B306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E3E6527"/>
    <w:multiLevelType w:val="hybridMultilevel"/>
    <w:tmpl w:val="ABE85362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2316649"/>
    <w:multiLevelType w:val="hybridMultilevel"/>
    <w:tmpl w:val="0B504D54"/>
    <w:lvl w:ilvl="0" w:tplc="D58C11E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1564C9C"/>
    <w:multiLevelType w:val="hybridMultilevel"/>
    <w:tmpl w:val="E97010BE"/>
    <w:lvl w:ilvl="0" w:tplc="69A084B0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9D4D2F"/>
    <w:multiLevelType w:val="hybridMultilevel"/>
    <w:tmpl w:val="B78273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8523259"/>
    <w:multiLevelType w:val="hybridMultilevel"/>
    <w:tmpl w:val="4AA40C9C"/>
    <w:lvl w:ilvl="0" w:tplc="472CE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5"/>
  </w:num>
  <w:num w:numId="7">
    <w:abstractNumId w:val="2"/>
  </w:num>
  <w:num w:numId="8">
    <w:abstractNumId w:val="5"/>
  </w:num>
  <w:num w:numId="9">
    <w:abstractNumId w:val="6"/>
  </w:num>
  <w:num w:numId="10">
    <w:abstractNumId w:val="8"/>
  </w:num>
  <w:num w:numId="11">
    <w:abstractNumId w:val="3"/>
  </w:num>
  <w:num w:numId="12">
    <w:abstractNumId w:val="1"/>
  </w:num>
  <w:num w:numId="13">
    <w:abstractNumId w:val="17"/>
  </w:num>
  <w:num w:numId="14">
    <w:abstractNumId w:val="7"/>
  </w:num>
  <w:num w:numId="15">
    <w:abstractNumId w:val="11"/>
  </w:num>
  <w:num w:numId="16">
    <w:abstractNumId w:val="0"/>
  </w:num>
  <w:num w:numId="17">
    <w:abstractNumId w:val="16"/>
  </w:num>
  <w:num w:numId="18">
    <w:abstractNumId w:val="10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CA"/>
    <w:rsid w:val="00003956"/>
    <w:rsid w:val="00012638"/>
    <w:rsid w:val="000132FD"/>
    <w:rsid w:val="00032F1D"/>
    <w:rsid w:val="00037449"/>
    <w:rsid w:val="00040AA5"/>
    <w:rsid w:val="00041708"/>
    <w:rsid w:val="00056FB2"/>
    <w:rsid w:val="00061FA0"/>
    <w:rsid w:val="00067581"/>
    <w:rsid w:val="00072367"/>
    <w:rsid w:val="000872AE"/>
    <w:rsid w:val="000909CA"/>
    <w:rsid w:val="000A14CF"/>
    <w:rsid w:val="000B3E0C"/>
    <w:rsid w:val="000D03BE"/>
    <w:rsid w:val="000E594E"/>
    <w:rsid w:val="000F23C1"/>
    <w:rsid w:val="000F2614"/>
    <w:rsid w:val="0010134C"/>
    <w:rsid w:val="00107D90"/>
    <w:rsid w:val="00115677"/>
    <w:rsid w:val="00117375"/>
    <w:rsid w:val="001220DF"/>
    <w:rsid w:val="0012358E"/>
    <w:rsid w:val="00124307"/>
    <w:rsid w:val="00126E4A"/>
    <w:rsid w:val="00157F30"/>
    <w:rsid w:val="0016017F"/>
    <w:rsid w:val="0016106F"/>
    <w:rsid w:val="00183A6B"/>
    <w:rsid w:val="00190F9B"/>
    <w:rsid w:val="0019323B"/>
    <w:rsid w:val="00193682"/>
    <w:rsid w:val="001B3A96"/>
    <w:rsid w:val="001C08DD"/>
    <w:rsid w:val="001C4994"/>
    <w:rsid w:val="001C7013"/>
    <w:rsid w:val="001E279D"/>
    <w:rsid w:val="001E2A56"/>
    <w:rsid w:val="001E6365"/>
    <w:rsid w:val="001F12FC"/>
    <w:rsid w:val="001F1D62"/>
    <w:rsid w:val="002003C8"/>
    <w:rsid w:val="002075B3"/>
    <w:rsid w:val="00207BC7"/>
    <w:rsid w:val="002320C2"/>
    <w:rsid w:val="00247E1A"/>
    <w:rsid w:val="00251283"/>
    <w:rsid w:val="002841CA"/>
    <w:rsid w:val="00292676"/>
    <w:rsid w:val="00297497"/>
    <w:rsid w:val="002B0621"/>
    <w:rsid w:val="002B5E29"/>
    <w:rsid w:val="002C7883"/>
    <w:rsid w:val="002D1A64"/>
    <w:rsid w:val="002D2D5C"/>
    <w:rsid w:val="0030361C"/>
    <w:rsid w:val="00304268"/>
    <w:rsid w:val="003076B1"/>
    <w:rsid w:val="003145C1"/>
    <w:rsid w:val="0032059C"/>
    <w:rsid w:val="00330EBB"/>
    <w:rsid w:val="00336A16"/>
    <w:rsid w:val="0034182D"/>
    <w:rsid w:val="00343A10"/>
    <w:rsid w:val="003478BD"/>
    <w:rsid w:val="00360989"/>
    <w:rsid w:val="00361777"/>
    <w:rsid w:val="00370E25"/>
    <w:rsid w:val="00375F3F"/>
    <w:rsid w:val="00382324"/>
    <w:rsid w:val="003A05F7"/>
    <w:rsid w:val="003A6DE0"/>
    <w:rsid w:val="003B0E8F"/>
    <w:rsid w:val="003B101C"/>
    <w:rsid w:val="003D1A63"/>
    <w:rsid w:val="003D35D4"/>
    <w:rsid w:val="003D5051"/>
    <w:rsid w:val="003D59DD"/>
    <w:rsid w:val="003F0240"/>
    <w:rsid w:val="003F3F6C"/>
    <w:rsid w:val="00405ADB"/>
    <w:rsid w:val="0040713D"/>
    <w:rsid w:val="0041325E"/>
    <w:rsid w:val="0041530B"/>
    <w:rsid w:val="0042020D"/>
    <w:rsid w:val="00420826"/>
    <w:rsid w:val="00423F4B"/>
    <w:rsid w:val="00430D99"/>
    <w:rsid w:val="00430DF1"/>
    <w:rsid w:val="004560F6"/>
    <w:rsid w:val="00460792"/>
    <w:rsid w:val="00463B2C"/>
    <w:rsid w:val="00464699"/>
    <w:rsid w:val="00470A30"/>
    <w:rsid w:val="00476536"/>
    <w:rsid w:val="004845A8"/>
    <w:rsid w:val="00484DBC"/>
    <w:rsid w:val="004A0074"/>
    <w:rsid w:val="004A0F91"/>
    <w:rsid w:val="004B4CB9"/>
    <w:rsid w:val="004D09FD"/>
    <w:rsid w:val="004E27F9"/>
    <w:rsid w:val="004E3E02"/>
    <w:rsid w:val="004F3BBF"/>
    <w:rsid w:val="004F7B6F"/>
    <w:rsid w:val="00511103"/>
    <w:rsid w:val="00514AD5"/>
    <w:rsid w:val="00517B3C"/>
    <w:rsid w:val="00520059"/>
    <w:rsid w:val="005265E7"/>
    <w:rsid w:val="005341FE"/>
    <w:rsid w:val="00544844"/>
    <w:rsid w:val="005523F3"/>
    <w:rsid w:val="00563B8F"/>
    <w:rsid w:val="00566DB3"/>
    <w:rsid w:val="005723FE"/>
    <w:rsid w:val="005767B6"/>
    <w:rsid w:val="005900E2"/>
    <w:rsid w:val="00596BCA"/>
    <w:rsid w:val="005A03BC"/>
    <w:rsid w:val="005A6E53"/>
    <w:rsid w:val="005B166A"/>
    <w:rsid w:val="005B6A19"/>
    <w:rsid w:val="005B6F2E"/>
    <w:rsid w:val="005C2505"/>
    <w:rsid w:val="005C63A8"/>
    <w:rsid w:val="005F081C"/>
    <w:rsid w:val="0060129A"/>
    <w:rsid w:val="00604991"/>
    <w:rsid w:val="00604DC1"/>
    <w:rsid w:val="00634DB9"/>
    <w:rsid w:val="00642DF3"/>
    <w:rsid w:val="006438D9"/>
    <w:rsid w:val="00653F45"/>
    <w:rsid w:val="00667903"/>
    <w:rsid w:val="0067216D"/>
    <w:rsid w:val="006730BE"/>
    <w:rsid w:val="00687888"/>
    <w:rsid w:val="00690B9B"/>
    <w:rsid w:val="006D659B"/>
    <w:rsid w:val="006E0AB6"/>
    <w:rsid w:val="006E0FC4"/>
    <w:rsid w:val="006F3CFE"/>
    <w:rsid w:val="00707004"/>
    <w:rsid w:val="007078A2"/>
    <w:rsid w:val="00710162"/>
    <w:rsid w:val="00712043"/>
    <w:rsid w:val="00722721"/>
    <w:rsid w:val="007410CA"/>
    <w:rsid w:val="00776DFF"/>
    <w:rsid w:val="00786356"/>
    <w:rsid w:val="0079156B"/>
    <w:rsid w:val="007A4925"/>
    <w:rsid w:val="007C207C"/>
    <w:rsid w:val="007D58F5"/>
    <w:rsid w:val="007D6DF1"/>
    <w:rsid w:val="007E4F93"/>
    <w:rsid w:val="007E7A49"/>
    <w:rsid w:val="007F0817"/>
    <w:rsid w:val="00800B8E"/>
    <w:rsid w:val="00802394"/>
    <w:rsid w:val="00811EBD"/>
    <w:rsid w:val="008207D2"/>
    <w:rsid w:val="008277F6"/>
    <w:rsid w:val="0083133B"/>
    <w:rsid w:val="00831AF8"/>
    <w:rsid w:val="0084410F"/>
    <w:rsid w:val="00844912"/>
    <w:rsid w:val="00844E67"/>
    <w:rsid w:val="00866954"/>
    <w:rsid w:val="00873334"/>
    <w:rsid w:val="008736C4"/>
    <w:rsid w:val="00882DE0"/>
    <w:rsid w:val="00891859"/>
    <w:rsid w:val="00896286"/>
    <w:rsid w:val="008A5E15"/>
    <w:rsid w:val="008A7415"/>
    <w:rsid w:val="008B46C1"/>
    <w:rsid w:val="008B518B"/>
    <w:rsid w:val="008B6DCF"/>
    <w:rsid w:val="008C0036"/>
    <w:rsid w:val="008E7FBA"/>
    <w:rsid w:val="00901388"/>
    <w:rsid w:val="00903AA2"/>
    <w:rsid w:val="00915D6F"/>
    <w:rsid w:val="0091753F"/>
    <w:rsid w:val="00917D70"/>
    <w:rsid w:val="0092353E"/>
    <w:rsid w:val="009235DD"/>
    <w:rsid w:val="009309C0"/>
    <w:rsid w:val="0095111C"/>
    <w:rsid w:val="009617BD"/>
    <w:rsid w:val="009644D4"/>
    <w:rsid w:val="00970199"/>
    <w:rsid w:val="00987FE2"/>
    <w:rsid w:val="0099589E"/>
    <w:rsid w:val="009975AB"/>
    <w:rsid w:val="009A172D"/>
    <w:rsid w:val="009B6716"/>
    <w:rsid w:val="009C35A2"/>
    <w:rsid w:val="009D15D5"/>
    <w:rsid w:val="009F0D3A"/>
    <w:rsid w:val="00A048AF"/>
    <w:rsid w:val="00A17D8B"/>
    <w:rsid w:val="00A5415D"/>
    <w:rsid w:val="00A63443"/>
    <w:rsid w:val="00A63880"/>
    <w:rsid w:val="00A7504F"/>
    <w:rsid w:val="00A759DE"/>
    <w:rsid w:val="00A75ADE"/>
    <w:rsid w:val="00A75F72"/>
    <w:rsid w:val="00A87247"/>
    <w:rsid w:val="00A9375C"/>
    <w:rsid w:val="00A96273"/>
    <w:rsid w:val="00AA05BF"/>
    <w:rsid w:val="00AC4D4B"/>
    <w:rsid w:val="00AD7B1F"/>
    <w:rsid w:val="00AE45E6"/>
    <w:rsid w:val="00AF026B"/>
    <w:rsid w:val="00AF67F0"/>
    <w:rsid w:val="00AF7984"/>
    <w:rsid w:val="00B123F0"/>
    <w:rsid w:val="00B17333"/>
    <w:rsid w:val="00B21BE1"/>
    <w:rsid w:val="00B256C4"/>
    <w:rsid w:val="00B278A2"/>
    <w:rsid w:val="00B304D9"/>
    <w:rsid w:val="00B31B63"/>
    <w:rsid w:val="00B43229"/>
    <w:rsid w:val="00B50343"/>
    <w:rsid w:val="00B50BC2"/>
    <w:rsid w:val="00B53D0D"/>
    <w:rsid w:val="00B569CB"/>
    <w:rsid w:val="00B57C39"/>
    <w:rsid w:val="00B67515"/>
    <w:rsid w:val="00B7107A"/>
    <w:rsid w:val="00B718CA"/>
    <w:rsid w:val="00B71BEF"/>
    <w:rsid w:val="00B75150"/>
    <w:rsid w:val="00B80E04"/>
    <w:rsid w:val="00BA3C5C"/>
    <w:rsid w:val="00BA466F"/>
    <w:rsid w:val="00BB29F1"/>
    <w:rsid w:val="00BB777F"/>
    <w:rsid w:val="00BC7AEF"/>
    <w:rsid w:val="00BD04AC"/>
    <w:rsid w:val="00BD4E00"/>
    <w:rsid w:val="00C06801"/>
    <w:rsid w:val="00C14B37"/>
    <w:rsid w:val="00C23FAE"/>
    <w:rsid w:val="00C2680D"/>
    <w:rsid w:val="00C4449A"/>
    <w:rsid w:val="00C732D1"/>
    <w:rsid w:val="00C74BE8"/>
    <w:rsid w:val="00C806A6"/>
    <w:rsid w:val="00C84183"/>
    <w:rsid w:val="00C84F53"/>
    <w:rsid w:val="00C90772"/>
    <w:rsid w:val="00C9183D"/>
    <w:rsid w:val="00C92D4F"/>
    <w:rsid w:val="00C945DF"/>
    <w:rsid w:val="00CA12C7"/>
    <w:rsid w:val="00CA4CB4"/>
    <w:rsid w:val="00CB1A45"/>
    <w:rsid w:val="00CB1FB6"/>
    <w:rsid w:val="00CB34C5"/>
    <w:rsid w:val="00CC6DD0"/>
    <w:rsid w:val="00CD4442"/>
    <w:rsid w:val="00CD72C0"/>
    <w:rsid w:val="00CE585D"/>
    <w:rsid w:val="00CF7325"/>
    <w:rsid w:val="00D15385"/>
    <w:rsid w:val="00D217D8"/>
    <w:rsid w:val="00D24884"/>
    <w:rsid w:val="00D27CD1"/>
    <w:rsid w:val="00D448D8"/>
    <w:rsid w:val="00D520A5"/>
    <w:rsid w:val="00D5476F"/>
    <w:rsid w:val="00D605AA"/>
    <w:rsid w:val="00D6498F"/>
    <w:rsid w:val="00D6744F"/>
    <w:rsid w:val="00D76F3A"/>
    <w:rsid w:val="00D81A77"/>
    <w:rsid w:val="00D87C1B"/>
    <w:rsid w:val="00D93A0E"/>
    <w:rsid w:val="00D96653"/>
    <w:rsid w:val="00D96683"/>
    <w:rsid w:val="00DA319E"/>
    <w:rsid w:val="00DA6C60"/>
    <w:rsid w:val="00DB5B11"/>
    <w:rsid w:val="00DE6860"/>
    <w:rsid w:val="00E011C4"/>
    <w:rsid w:val="00E07FDD"/>
    <w:rsid w:val="00E15F56"/>
    <w:rsid w:val="00E162C3"/>
    <w:rsid w:val="00E43DD5"/>
    <w:rsid w:val="00E4543C"/>
    <w:rsid w:val="00E56091"/>
    <w:rsid w:val="00E57BB6"/>
    <w:rsid w:val="00E73EBE"/>
    <w:rsid w:val="00E924BF"/>
    <w:rsid w:val="00E9671A"/>
    <w:rsid w:val="00E96E23"/>
    <w:rsid w:val="00EE0B31"/>
    <w:rsid w:val="00EE61AB"/>
    <w:rsid w:val="00EF0147"/>
    <w:rsid w:val="00EF1C9C"/>
    <w:rsid w:val="00F17044"/>
    <w:rsid w:val="00F20AD5"/>
    <w:rsid w:val="00F232BF"/>
    <w:rsid w:val="00F3133F"/>
    <w:rsid w:val="00F70281"/>
    <w:rsid w:val="00F80F7A"/>
    <w:rsid w:val="00F84CEE"/>
    <w:rsid w:val="00F96831"/>
    <w:rsid w:val="00FA132F"/>
    <w:rsid w:val="00FA39E9"/>
    <w:rsid w:val="00FB55C1"/>
    <w:rsid w:val="00FC18D6"/>
    <w:rsid w:val="00FD1A56"/>
    <w:rsid w:val="00FD2D08"/>
    <w:rsid w:val="00FE3FB6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B7421"/>
  <w15:docId w15:val="{ADAAE047-C462-489C-91EF-F9C89A26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77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09C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link w:val="a3"/>
    <w:uiPriority w:val="99"/>
    <w:rsid w:val="000909CA"/>
    <w:rPr>
      <w:rFonts w:ascii="Times New Roman" w:hAnsi="Times New Roman"/>
      <w:kern w:val="2"/>
    </w:rPr>
  </w:style>
  <w:style w:type="table" w:styleId="a5">
    <w:name w:val="Table Grid"/>
    <w:basedOn w:val="a1"/>
    <w:uiPriority w:val="39"/>
    <w:rsid w:val="003F0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D5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D59DD"/>
    <w:rPr>
      <w:kern w:val="2"/>
    </w:rPr>
  </w:style>
  <w:style w:type="paragraph" w:styleId="a8">
    <w:name w:val="List Paragraph"/>
    <w:basedOn w:val="a"/>
    <w:uiPriority w:val="34"/>
    <w:qFormat/>
    <w:rsid w:val="004B4CB9"/>
    <w:pPr>
      <w:widowControl/>
      <w:ind w:leftChars="200" w:left="480"/>
    </w:pPr>
    <w:rPr>
      <w:rFonts w:cs="新細明體"/>
      <w:kern w:val="0"/>
      <w:szCs w:val="24"/>
    </w:rPr>
  </w:style>
  <w:style w:type="table" w:styleId="-6">
    <w:name w:val="Light Shading Accent 6"/>
    <w:basedOn w:val="a1"/>
    <w:uiPriority w:val="60"/>
    <w:rsid w:val="004B4CB9"/>
    <w:rPr>
      <w:rFonts w:eastAsia="Times New Roman"/>
      <w:color w:val="E36C0A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C06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068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CA4A9-281E-4EE7-A8F9-450F8EC3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43</cp:revision>
  <cp:lastPrinted>2020-04-16T09:13:00Z</cp:lastPrinted>
  <dcterms:created xsi:type="dcterms:W3CDTF">2020-04-16T03:46:00Z</dcterms:created>
  <dcterms:modified xsi:type="dcterms:W3CDTF">2021-03-23T02:38:00Z</dcterms:modified>
</cp:coreProperties>
</file>